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F4E9B" w:rsidRPr="00087D72" w:rsidRDefault="007F4E9B" w:rsidP="007F4E9B">
      <w:pPr>
        <w:pStyle w:val="2"/>
        <w:jc w:val="center"/>
        <w:rPr>
          <w:rFonts w:ascii="Times New Roman" w:hAnsi="Times New Roman"/>
          <w:b w:val="0"/>
          <w:color w:val="auto"/>
          <w:sz w:val="28"/>
          <w:szCs w:val="28"/>
        </w:rPr>
      </w:pPr>
      <w:r w:rsidRPr="00087D72">
        <w:rPr>
          <w:rFonts w:ascii="Times New Roman" w:hAnsi="Times New Roman"/>
          <w:b w:val="0"/>
          <w:color w:val="auto"/>
          <w:sz w:val="28"/>
          <w:szCs w:val="28"/>
        </w:rPr>
        <w:t>Понятие операционной системы</w:t>
      </w:r>
    </w:p>
    <w:p w:rsidR="007F4E9B" w:rsidRPr="00087D72" w:rsidRDefault="007F4E9B" w:rsidP="007F4E9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F4E9B" w:rsidRDefault="007F4E9B" w:rsidP="007B30F0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87D72">
        <w:rPr>
          <w:rFonts w:ascii="Times New Roman" w:eastAsia="Times New Roman" w:hAnsi="Times New Roman" w:cs="Times New Roman"/>
          <w:sz w:val="28"/>
          <w:szCs w:val="28"/>
        </w:rPr>
        <w:t xml:space="preserve">Операционная система (ОС) – это </w:t>
      </w:r>
      <w:r w:rsidR="00087D72">
        <w:rPr>
          <w:rFonts w:ascii="Times New Roman" w:hAnsi="Times New Roman" w:cs="Times New Roman"/>
          <w:sz w:val="28"/>
          <w:szCs w:val="28"/>
        </w:rPr>
        <w:t xml:space="preserve">объединение </w:t>
      </w:r>
      <w:r w:rsidRPr="00087D72">
        <w:rPr>
          <w:rFonts w:ascii="Times New Roman" w:eastAsia="Times New Roman" w:hAnsi="Times New Roman" w:cs="Times New Roman"/>
          <w:sz w:val="28"/>
          <w:szCs w:val="28"/>
        </w:rPr>
        <w:t>системных управляющих программ</w:t>
      </w:r>
      <w:r w:rsidR="00087D72">
        <w:rPr>
          <w:rFonts w:ascii="Times New Roman" w:hAnsi="Times New Roman" w:cs="Times New Roman"/>
          <w:sz w:val="28"/>
          <w:szCs w:val="28"/>
        </w:rPr>
        <w:t xml:space="preserve"> и необходимых информационных массивов</w:t>
      </w:r>
      <w:r w:rsidRPr="00087D72">
        <w:rPr>
          <w:rFonts w:ascii="Times New Roman" w:eastAsia="Times New Roman" w:hAnsi="Times New Roman" w:cs="Times New Roman"/>
          <w:sz w:val="28"/>
          <w:szCs w:val="28"/>
        </w:rPr>
        <w:t>, предназначенных для планирования, исполнения пользовательских программ и управления всеми ресурсами вычислительной машины.</w:t>
      </w:r>
    </w:p>
    <w:p w:rsidR="007B30F0" w:rsidRPr="00087D72" w:rsidRDefault="007B30F0" w:rsidP="007B30F0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087D72" w:rsidRPr="00087D72" w:rsidRDefault="00087D72" w:rsidP="007B30F0">
      <w:pPr>
        <w:pStyle w:val="2"/>
        <w:spacing w:before="0" w:line="360" w:lineRule="auto"/>
        <w:jc w:val="center"/>
        <w:rPr>
          <w:rFonts w:ascii="Times New Roman" w:hAnsi="Times New Roman"/>
          <w:b w:val="0"/>
          <w:i/>
          <w:color w:val="auto"/>
          <w:sz w:val="28"/>
          <w:szCs w:val="28"/>
        </w:rPr>
      </w:pPr>
      <w:r>
        <w:rPr>
          <w:rFonts w:ascii="Times New Roman" w:hAnsi="Times New Roman"/>
          <w:b w:val="0"/>
          <w:i/>
          <w:color w:val="auto"/>
          <w:sz w:val="28"/>
          <w:szCs w:val="28"/>
        </w:rPr>
        <w:t>Некоторые п</w:t>
      </w:r>
      <w:r w:rsidRPr="00087D72">
        <w:rPr>
          <w:rFonts w:ascii="Times New Roman" w:hAnsi="Times New Roman"/>
          <w:b w:val="0"/>
          <w:i/>
          <w:color w:val="auto"/>
          <w:sz w:val="28"/>
          <w:szCs w:val="28"/>
        </w:rPr>
        <w:t>ринципы построения ОС</w:t>
      </w:r>
    </w:p>
    <w:p w:rsidR="00087D72" w:rsidRPr="007B30F0" w:rsidRDefault="00087D72" w:rsidP="007B30F0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87D72">
        <w:rPr>
          <w:rFonts w:ascii="Times New Roman" w:eastAsia="Times New Roman" w:hAnsi="Times New Roman" w:cs="Times New Roman"/>
          <w:sz w:val="28"/>
          <w:szCs w:val="28"/>
        </w:rPr>
        <w:t>1</w:t>
      </w:r>
      <w:r w:rsidRPr="007B30F0">
        <w:rPr>
          <w:rFonts w:ascii="Times New Roman" w:eastAsia="Times New Roman" w:hAnsi="Times New Roman" w:cs="Times New Roman"/>
          <w:sz w:val="28"/>
          <w:szCs w:val="28"/>
        </w:rPr>
        <w:t xml:space="preserve">. Частотный принцип. </w:t>
      </w:r>
      <w:r w:rsidRPr="007B30F0">
        <w:rPr>
          <w:rFonts w:ascii="Times New Roman" w:hAnsi="Times New Roman" w:cs="Times New Roman"/>
          <w:sz w:val="28"/>
          <w:szCs w:val="28"/>
        </w:rPr>
        <w:t>О</w:t>
      </w:r>
      <w:r w:rsidRPr="007B30F0">
        <w:rPr>
          <w:rFonts w:ascii="Times New Roman" w:eastAsia="Times New Roman" w:hAnsi="Times New Roman" w:cs="Times New Roman"/>
          <w:sz w:val="28"/>
          <w:szCs w:val="28"/>
        </w:rPr>
        <w:t xml:space="preserve">снован на выделении в алгоритмах программ и в обрабатываемых массивах действий и данных по частоте их использования. Действия и данные, используемые часто, располагаются в оперативной памяти, т.к. к ним необходим быстрый доступ. </w:t>
      </w:r>
    </w:p>
    <w:p w:rsidR="00087D72" w:rsidRPr="007B30F0" w:rsidRDefault="00087D72" w:rsidP="007B30F0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B30F0">
        <w:rPr>
          <w:rFonts w:ascii="Times New Roman" w:eastAsia="Times New Roman" w:hAnsi="Times New Roman" w:cs="Times New Roman"/>
          <w:sz w:val="28"/>
          <w:szCs w:val="28"/>
        </w:rPr>
        <w:t>2. Принцип модульности.</w:t>
      </w:r>
      <w:r w:rsidRPr="007B30F0">
        <w:rPr>
          <w:rFonts w:ascii="Times New Roman" w:hAnsi="Times New Roman" w:cs="Times New Roman"/>
          <w:sz w:val="28"/>
          <w:szCs w:val="28"/>
        </w:rPr>
        <w:t xml:space="preserve"> </w:t>
      </w:r>
      <w:r w:rsidRPr="007B30F0">
        <w:rPr>
          <w:rFonts w:ascii="Times New Roman" w:eastAsia="Times New Roman" w:hAnsi="Times New Roman" w:cs="Times New Roman"/>
          <w:sz w:val="28"/>
          <w:szCs w:val="28"/>
        </w:rPr>
        <w:t>Модуль</w:t>
      </w:r>
      <w:r w:rsidRPr="007B30F0">
        <w:rPr>
          <w:rFonts w:ascii="Times New Roman" w:hAnsi="Times New Roman" w:cs="Times New Roman"/>
          <w:sz w:val="28"/>
          <w:szCs w:val="28"/>
        </w:rPr>
        <w:t xml:space="preserve">ность </w:t>
      </w:r>
      <w:r w:rsidRPr="007B30F0">
        <w:rPr>
          <w:rFonts w:ascii="Times New Roman" w:eastAsia="Times New Roman" w:hAnsi="Times New Roman" w:cs="Times New Roman"/>
          <w:sz w:val="28"/>
          <w:szCs w:val="28"/>
        </w:rPr>
        <w:t xml:space="preserve">предполагает лёгкий способ его замены </w:t>
      </w:r>
      <w:r w:rsidRPr="007B30F0">
        <w:rPr>
          <w:rFonts w:ascii="Times New Roman" w:hAnsi="Times New Roman" w:cs="Times New Roman"/>
          <w:sz w:val="28"/>
          <w:szCs w:val="28"/>
        </w:rPr>
        <w:t xml:space="preserve">одного модуля </w:t>
      </w:r>
      <w:r w:rsidRPr="007B30F0">
        <w:rPr>
          <w:rFonts w:ascii="Times New Roman" w:eastAsia="Times New Roman" w:hAnsi="Times New Roman" w:cs="Times New Roman"/>
          <w:sz w:val="28"/>
          <w:szCs w:val="28"/>
        </w:rPr>
        <w:t xml:space="preserve">на другой модуль, при наличии заданных интерфейсов. </w:t>
      </w:r>
    </w:p>
    <w:p w:rsidR="00087D72" w:rsidRPr="007B30F0" w:rsidRDefault="00087D72" w:rsidP="007B30F0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B30F0">
        <w:rPr>
          <w:rFonts w:ascii="Times New Roman" w:eastAsia="Times New Roman" w:hAnsi="Times New Roman" w:cs="Times New Roman"/>
          <w:sz w:val="28"/>
          <w:szCs w:val="28"/>
        </w:rPr>
        <w:t>3. Принцип функциональной избирательности.</w:t>
      </w:r>
      <w:r w:rsidRPr="007B30F0">
        <w:rPr>
          <w:rFonts w:ascii="Times New Roman" w:hAnsi="Times New Roman" w:cs="Times New Roman"/>
          <w:sz w:val="28"/>
          <w:szCs w:val="28"/>
        </w:rPr>
        <w:t xml:space="preserve"> </w:t>
      </w:r>
      <w:r w:rsidRPr="007B30F0">
        <w:rPr>
          <w:rFonts w:ascii="Times New Roman" w:eastAsia="Times New Roman" w:hAnsi="Times New Roman" w:cs="Times New Roman"/>
          <w:sz w:val="28"/>
          <w:szCs w:val="28"/>
        </w:rPr>
        <w:t>В ОС выделяется некоторая часть особо важных модулей, которые должны быть в оперативной памяти постоянно для эффективной организации вычислительного процесса. Эту часть обычно называют ядром ОС.</w:t>
      </w:r>
    </w:p>
    <w:p w:rsidR="00087D72" w:rsidRPr="007B30F0" w:rsidRDefault="00087D72" w:rsidP="007B30F0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B30F0">
        <w:rPr>
          <w:rFonts w:ascii="Times New Roman" w:hAnsi="Times New Roman" w:cs="Times New Roman"/>
          <w:sz w:val="28"/>
          <w:szCs w:val="28"/>
        </w:rPr>
        <w:t>4</w:t>
      </w:r>
      <w:r w:rsidRPr="007B30F0">
        <w:rPr>
          <w:rFonts w:ascii="Times New Roman" w:eastAsia="Times New Roman" w:hAnsi="Times New Roman" w:cs="Times New Roman"/>
          <w:sz w:val="28"/>
          <w:szCs w:val="28"/>
        </w:rPr>
        <w:t>. Принцип функциональной избыточности.</w:t>
      </w:r>
      <w:r w:rsidRPr="007B30F0"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  <w:r w:rsidRPr="007B30F0">
        <w:rPr>
          <w:rFonts w:ascii="Times New Roman" w:eastAsia="Times New Roman" w:hAnsi="Times New Roman" w:cs="Times New Roman"/>
          <w:sz w:val="28"/>
          <w:szCs w:val="28"/>
        </w:rPr>
        <w:t>Предполагает возможность проведения одной и той ж</w:t>
      </w:r>
      <w:r w:rsidRPr="007B30F0">
        <w:rPr>
          <w:rFonts w:ascii="Times New Roman" w:hAnsi="Times New Roman" w:cs="Times New Roman"/>
          <w:sz w:val="28"/>
          <w:szCs w:val="28"/>
        </w:rPr>
        <w:t>е работы различными  средствами</w:t>
      </w:r>
      <w:r w:rsidRPr="007B30F0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087D72" w:rsidRPr="007B30F0" w:rsidRDefault="00087D72" w:rsidP="007B30F0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B30F0">
        <w:rPr>
          <w:rFonts w:ascii="Times New Roman" w:hAnsi="Times New Roman" w:cs="Times New Roman"/>
          <w:sz w:val="28"/>
          <w:szCs w:val="28"/>
        </w:rPr>
        <w:t>5</w:t>
      </w:r>
      <w:r w:rsidRPr="007B30F0">
        <w:rPr>
          <w:rFonts w:ascii="Times New Roman" w:eastAsia="Times New Roman" w:hAnsi="Times New Roman" w:cs="Times New Roman"/>
          <w:sz w:val="28"/>
          <w:szCs w:val="28"/>
        </w:rPr>
        <w:t xml:space="preserve">. Принцип </w:t>
      </w:r>
      <w:r w:rsidRPr="007B30F0">
        <w:rPr>
          <w:rFonts w:ascii="Times New Roman" w:hAnsi="Times New Roman" w:cs="Times New Roman"/>
          <w:sz w:val="28"/>
          <w:szCs w:val="28"/>
        </w:rPr>
        <w:t>«</w:t>
      </w:r>
      <w:r w:rsidRPr="007B30F0">
        <w:rPr>
          <w:rFonts w:ascii="Times New Roman" w:eastAsia="Times New Roman" w:hAnsi="Times New Roman" w:cs="Times New Roman"/>
          <w:sz w:val="28"/>
          <w:szCs w:val="28"/>
        </w:rPr>
        <w:t>по умолчанию</w:t>
      </w:r>
      <w:r w:rsidRPr="007B30F0">
        <w:rPr>
          <w:rFonts w:ascii="Times New Roman" w:hAnsi="Times New Roman" w:cs="Times New Roman"/>
          <w:sz w:val="28"/>
          <w:szCs w:val="28"/>
        </w:rPr>
        <w:t>»</w:t>
      </w:r>
      <w:r w:rsidRPr="007B30F0">
        <w:rPr>
          <w:rFonts w:ascii="Times New Roman" w:eastAsia="Times New Roman" w:hAnsi="Times New Roman" w:cs="Times New Roman"/>
          <w:sz w:val="28"/>
          <w:szCs w:val="28"/>
        </w:rPr>
        <w:t>.</w:t>
      </w:r>
      <w:r w:rsidRPr="007B30F0">
        <w:rPr>
          <w:rFonts w:ascii="Times New Roman" w:hAnsi="Times New Roman" w:cs="Times New Roman"/>
          <w:sz w:val="28"/>
          <w:szCs w:val="28"/>
        </w:rPr>
        <w:t xml:space="preserve"> О</w:t>
      </w:r>
      <w:r w:rsidRPr="007B30F0">
        <w:rPr>
          <w:rFonts w:ascii="Times New Roman" w:eastAsia="Times New Roman" w:hAnsi="Times New Roman" w:cs="Times New Roman"/>
          <w:sz w:val="28"/>
          <w:szCs w:val="28"/>
        </w:rPr>
        <w:t>снован на хранении в системе некоторых базовых описании, структур процесса, модулей, конфигурации оборудования и данных.</w:t>
      </w:r>
    </w:p>
    <w:p w:rsidR="00087D72" w:rsidRPr="00E37484" w:rsidRDefault="007B30F0" w:rsidP="007B30F0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i/>
          <w:sz w:val="28"/>
          <w:szCs w:val="28"/>
        </w:rPr>
      </w:pPr>
      <w:r w:rsidRPr="00E37484">
        <w:rPr>
          <w:rFonts w:ascii="Times New Roman" w:eastAsia="Times New Roman" w:hAnsi="Times New Roman" w:cs="Times New Roman"/>
          <w:i/>
          <w:sz w:val="28"/>
          <w:szCs w:val="28"/>
        </w:rPr>
        <w:t>Процессы</w:t>
      </w:r>
    </w:p>
    <w:p w:rsidR="00662433" w:rsidRPr="007B30F0" w:rsidRDefault="00662433" w:rsidP="007B30F0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A9570C" w:rsidRDefault="007B30F0" w:rsidP="007B30F0">
      <w:pPr>
        <w:spacing w:after="0" w:line="360" w:lineRule="auto"/>
        <w:ind w:firstLine="284"/>
        <w:jc w:val="both"/>
        <w:rPr>
          <w:rFonts w:ascii="Times New Roman" w:hAnsi="Times New Roman" w:cs="Times New Roman"/>
          <w:noProof/>
          <w:sz w:val="28"/>
        </w:rPr>
      </w:pPr>
      <w:r w:rsidRPr="007B30F0">
        <w:rPr>
          <w:rFonts w:ascii="Times New Roman" w:eastAsia="Times New Roman" w:hAnsi="Times New Roman" w:cs="Times New Roman"/>
          <w:noProof/>
          <w:sz w:val="28"/>
        </w:rPr>
        <w:t>Процесс можно представить как совокупность данных ядра системы, необходимых для описания программы в памяти и управления её выполнением</w:t>
      </w:r>
      <w:r>
        <w:rPr>
          <w:rFonts w:ascii="Times New Roman" w:hAnsi="Times New Roman" w:cs="Times New Roman"/>
          <w:noProof/>
          <w:sz w:val="28"/>
        </w:rPr>
        <w:t>.</w:t>
      </w:r>
    </w:p>
    <w:p w:rsidR="007B30F0" w:rsidRDefault="007B30F0" w:rsidP="007B30F0">
      <w:pPr>
        <w:spacing w:after="0" w:line="360" w:lineRule="auto"/>
        <w:ind w:firstLine="284"/>
        <w:jc w:val="both"/>
        <w:rPr>
          <w:rFonts w:ascii="Times New Roman" w:hAnsi="Times New Roman" w:cs="Times New Roman"/>
          <w:sz w:val="28"/>
          <w:szCs w:val="28"/>
        </w:rPr>
      </w:pPr>
    </w:p>
    <w:p w:rsidR="009242D2" w:rsidRDefault="009242D2" w:rsidP="009242D2">
      <w:pPr>
        <w:pStyle w:val="Iauiue"/>
        <w:ind w:firstLine="567"/>
        <w:jc w:val="both"/>
        <w:rPr>
          <w:noProof/>
          <w:sz w:val="28"/>
        </w:rPr>
      </w:pPr>
    </w:p>
    <w:p w:rsidR="009242D2" w:rsidRPr="009242D2" w:rsidRDefault="009242D2" w:rsidP="009242D2">
      <w:pPr>
        <w:pStyle w:val="Iauiue"/>
        <w:ind w:firstLine="567"/>
        <w:jc w:val="center"/>
        <w:rPr>
          <w:i/>
          <w:noProof/>
          <w:sz w:val="28"/>
        </w:rPr>
      </w:pPr>
      <w:r w:rsidRPr="009242D2">
        <w:rPr>
          <w:i/>
          <w:noProof/>
          <w:sz w:val="28"/>
        </w:rPr>
        <w:lastRenderedPageBreak/>
        <w:t>Возможная классификация  процессов</w:t>
      </w:r>
    </w:p>
    <w:p w:rsidR="009242D2" w:rsidRDefault="009242D2" w:rsidP="009242D2">
      <w:pPr>
        <w:pStyle w:val="Iauiue"/>
        <w:ind w:firstLine="567"/>
        <w:jc w:val="both"/>
        <w:rPr>
          <w:noProof/>
          <w:sz w:val="28"/>
        </w:rPr>
      </w:pPr>
    </w:p>
    <w:p w:rsidR="009242D2" w:rsidRDefault="00E37484" w:rsidP="00D06AE2">
      <w:pPr>
        <w:pStyle w:val="Iauiue"/>
        <w:spacing w:line="360" w:lineRule="auto"/>
        <w:ind w:firstLine="284"/>
        <w:jc w:val="both"/>
        <w:rPr>
          <w:noProof/>
          <w:sz w:val="28"/>
        </w:rPr>
      </w:pPr>
      <w:r w:rsidRPr="00E37484">
        <w:rPr>
          <w:noProof/>
          <w:sz w:val="28"/>
        </w:rPr>
        <w:t>1. С</w:t>
      </w:r>
      <w:r w:rsidR="009242D2" w:rsidRPr="00E37484">
        <w:rPr>
          <w:noProof/>
          <w:sz w:val="28"/>
        </w:rPr>
        <w:t>истемные</w:t>
      </w:r>
      <w:r>
        <w:rPr>
          <w:noProof/>
          <w:sz w:val="28"/>
        </w:rPr>
        <w:t xml:space="preserve"> –</w:t>
      </w:r>
      <w:r w:rsidR="009242D2" w:rsidRPr="00791032">
        <w:rPr>
          <w:noProof/>
          <w:sz w:val="28"/>
        </w:rPr>
        <w:t xml:space="preserve"> являются частью ядра ОС и всегда находятся в оперативной памяти. Они не имеют соответствующих программ в виде исполняемых файлов и запускаются особым образом при инициализации  ядра системы. Инструкции и данные этих процессов находятся в ядре системы, и они могут обращаться к функциям и данным, недоступным для остальных процессов.</w:t>
      </w:r>
    </w:p>
    <w:p w:rsidR="009242D2" w:rsidRPr="00A05660" w:rsidRDefault="00E37484" w:rsidP="00D06AE2">
      <w:pPr>
        <w:pStyle w:val="Iauiue"/>
        <w:spacing w:line="360" w:lineRule="auto"/>
        <w:ind w:firstLine="284"/>
        <w:jc w:val="both"/>
        <w:rPr>
          <w:noProof/>
          <w:sz w:val="28"/>
        </w:rPr>
      </w:pPr>
      <w:r>
        <w:rPr>
          <w:noProof/>
          <w:sz w:val="28"/>
        </w:rPr>
        <w:t>2.</w:t>
      </w:r>
      <w:r w:rsidR="009242D2">
        <w:rPr>
          <w:noProof/>
          <w:sz w:val="28"/>
        </w:rPr>
        <w:t xml:space="preserve"> </w:t>
      </w:r>
      <w:r w:rsidRPr="00E37484">
        <w:rPr>
          <w:noProof/>
          <w:sz w:val="28"/>
        </w:rPr>
        <w:t>Д</w:t>
      </w:r>
      <w:r w:rsidR="009242D2" w:rsidRPr="00E37484">
        <w:rPr>
          <w:noProof/>
          <w:sz w:val="28"/>
        </w:rPr>
        <w:t>емоны</w:t>
      </w:r>
      <w:r w:rsidR="009242D2">
        <w:rPr>
          <w:noProof/>
          <w:sz w:val="28"/>
        </w:rPr>
        <w:t xml:space="preserve"> </w:t>
      </w:r>
      <w:r>
        <w:rPr>
          <w:noProof/>
          <w:sz w:val="28"/>
        </w:rPr>
        <w:t xml:space="preserve">– </w:t>
      </w:r>
      <w:r w:rsidR="009242D2" w:rsidRPr="00A05660">
        <w:rPr>
          <w:noProof/>
          <w:sz w:val="28"/>
        </w:rPr>
        <w:t>не интерактивные процессы, которые запускаются обычным образом (загрузка соответствующей программы) и выполняются в фоновом режиме. Обычно демоны запускаются при инициализации системы и обеспечивают работу различных подсистем (терминального доступа, печати, сетевого доступа и т.д.)</w:t>
      </w:r>
      <w:r w:rsidR="009242D2">
        <w:rPr>
          <w:noProof/>
          <w:sz w:val="28"/>
        </w:rPr>
        <w:t>.</w:t>
      </w:r>
    </w:p>
    <w:p w:rsidR="009242D2" w:rsidRDefault="00E37484" w:rsidP="00D06AE2">
      <w:pPr>
        <w:pStyle w:val="Iauiue"/>
        <w:spacing w:line="360" w:lineRule="auto"/>
        <w:ind w:firstLine="284"/>
        <w:jc w:val="both"/>
        <w:rPr>
          <w:noProof/>
          <w:sz w:val="28"/>
        </w:rPr>
      </w:pPr>
      <w:r>
        <w:rPr>
          <w:noProof/>
          <w:sz w:val="28"/>
        </w:rPr>
        <w:t>3.</w:t>
      </w:r>
      <w:r w:rsidR="009242D2">
        <w:rPr>
          <w:noProof/>
          <w:sz w:val="28"/>
        </w:rPr>
        <w:t xml:space="preserve"> </w:t>
      </w:r>
      <w:r w:rsidRPr="00E37484">
        <w:rPr>
          <w:noProof/>
          <w:sz w:val="28"/>
        </w:rPr>
        <w:t>П</w:t>
      </w:r>
      <w:r w:rsidR="009242D2" w:rsidRPr="00E37484">
        <w:rPr>
          <w:noProof/>
          <w:sz w:val="28"/>
        </w:rPr>
        <w:t>рикладные</w:t>
      </w:r>
      <w:r>
        <w:rPr>
          <w:noProof/>
          <w:sz w:val="28"/>
        </w:rPr>
        <w:t>–</w:t>
      </w:r>
      <w:r w:rsidR="009242D2" w:rsidRPr="001F2493">
        <w:rPr>
          <w:noProof/>
          <w:sz w:val="28"/>
        </w:rPr>
        <w:t xml:space="preserve"> все остальные процессы, выполняющиеся в системе. В большинстве случаев - </w:t>
      </w:r>
      <w:r>
        <w:rPr>
          <w:noProof/>
          <w:sz w:val="28"/>
        </w:rPr>
        <w:t xml:space="preserve"> </w:t>
      </w:r>
      <w:r w:rsidR="009242D2" w:rsidRPr="001F2493">
        <w:rPr>
          <w:noProof/>
          <w:sz w:val="28"/>
        </w:rPr>
        <w:t>это процессы, порожденные в рамках пользовательского сеанса работы. Пользовательские процессы могут выполняться как в интерактивном, так и в фоновом режиме, но время их жизни ограничено временем работы пользователя. При выходе из системы все пользовательские процессы уничтожаются.</w:t>
      </w:r>
    </w:p>
    <w:p w:rsidR="008D33D0" w:rsidRPr="008D33D0" w:rsidRDefault="008D33D0" w:rsidP="00D06AE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Одним из способов работы с процессами в </w:t>
      </w:r>
      <w:r>
        <w:rPr>
          <w:rFonts w:ascii="Times New Roman" w:hAnsi="Times New Roman" w:cs="Times New Roman"/>
          <w:sz w:val="28"/>
          <w:szCs w:val="28"/>
          <w:lang w:val="en-US"/>
        </w:rPr>
        <w:t>Windows</w:t>
      </w:r>
      <w:r w:rsidRPr="008D33D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является</w:t>
      </w:r>
      <w:r w:rsidRPr="007B30ED">
        <w:rPr>
          <w:rFonts w:ascii="Times New Roman" w:hAnsi="Times New Roman" w:cs="Times New Roman"/>
          <w:sz w:val="28"/>
          <w:szCs w:val="28"/>
        </w:rPr>
        <w:t xml:space="preserve"> </w:t>
      </w:r>
      <w:r w:rsidRPr="000F1BF4">
        <w:rPr>
          <w:rFonts w:ascii="Times New Roman" w:hAnsi="Times New Roman" w:cs="Times New Roman"/>
          <w:sz w:val="28"/>
          <w:szCs w:val="28"/>
        </w:rPr>
        <w:t>командн</w:t>
      </w:r>
      <w:r>
        <w:rPr>
          <w:rFonts w:ascii="Times New Roman" w:hAnsi="Times New Roman" w:cs="Times New Roman"/>
          <w:sz w:val="28"/>
          <w:szCs w:val="28"/>
        </w:rPr>
        <w:t>ая</w:t>
      </w:r>
      <w:r w:rsidRPr="000F1BF4">
        <w:rPr>
          <w:rFonts w:ascii="Times New Roman" w:hAnsi="Times New Roman" w:cs="Times New Roman"/>
          <w:sz w:val="28"/>
          <w:szCs w:val="28"/>
        </w:rPr>
        <w:t xml:space="preserve"> оболочк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7B30ED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7B30ED">
        <w:rPr>
          <w:rFonts w:ascii="Times New Roman" w:hAnsi="Times New Roman" w:cs="Times New Roman"/>
          <w:sz w:val="28"/>
          <w:szCs w:val="28"/>
          <w:lang w:val="en-US"/>
        </w:rPr>
        <w:t>cmd</w:t>
      </w:r>
      <w:proofErr w:type="spellEnd"/>
      <w:r w:rsidRPr="007B30ED">
        <w:rPr>
          <w:rFonts w:ascii="Times New Roman" w:hAnsi="Times New Roman" w:cs="Times New Roman"/>
          <w:sz w:val="28"/>
          <w:szCs w:val="28"/>
        </w:rPr>
        <w:t>.</w:t>
      </w:r>
      <w:r w:rsidRPr="007B30ED">
        <w:rPr>
          <w:rFonts w:ascii="Times New Roman" w:hAnsi="Times New Roman" w:cs="Times New Roman"/>
          <w:sz w:val="28"/>
          <w:szCs w:val="28"/>
          <w:lang w:val="en-US"/>
        </w:rPr>
        <w:t>exe</w:t>
      </w:r>
      <w:r w:rsidRPr="007B30ED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Для вызова консоли</w:t>
      </w:r>
      <w:r w:rsidRPr="008D33D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D33D0">
        <w:rPr>
          <w:rFonts w:ascii="Times New Roman" w:hAnsi="Times New Roman" w:cs="Times New Roman"/>
          <w:sz w:val="28"/>
          <w:szCs w:val="28"/>
          <w:lang w:val="en-US"/>
        </w:rPr>
        <w:t>cmd</w:t>
      </w:r>
      <w:proofErr w:type="spellEnd"/>
      <w:r w:rsidRPr="008D33D0">
        <w:rPr>
          <w:rFonts w:ascii="Times New Roman" w:hAnsi="Times New Roman" w:cs="Times New Roman"/>
          <w:sz w:val="28"/>
          <w:szCs w:val="28"/>
        </w:rPr>
        <w:t>.</w:t>
      </w:r>
      <w:r w:rsidRPr="008D33D0">
        <w:rPr>
          <w:rFonts w:ascii="Times New Roman" w:hAnsi="Times New Roman" w:cs="Times New Roman"/>
          <w:sz w:val="28"/>
          <w:szCs w:val="28"/>
          <w:lang w:val="en-US"/>
        </w:rPr>
        <w:t>exe</w:t>
      </w:r>
      <w:r w:rsidRPr="008D33D0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необходимо нажать</w:t>
      </w:r>
      <w:r w:rsidRPr="008D33D0">
        <w:rPr>
          <w:rFonts w:ascii="Times New Roman" w:hAnsi="Times New Roman" w:cs="Times New Roman"/>
          <w:sz w:val="28"/>
          <w:szCs w:val="28"/>
        </w:rPr>
        <w:t xml:space="preserve"> комбинацию клавиш “</w:t>
      </w:r>
      <w:r w:rsidRPr="008D33D0">
        <w:rPr>
          <w:rFonts w:ascii="Times New Roman" w:hAnsi="Times New Roman" w:cs="Times New Roman"/>
          <w:sz w:val="28"/>
          <w:szCs w:val="28"/>
          <w:lang w:val="en-US"/>
        </w:rPr>
        <w:t>win</w:t>
      </w:r>
      <w:r w:rsidRPr="008D33D0">
        <w:rPr>
          <w:rFonts w:ascii="Times New Roman" w:hAnsi="Times New Roman" w:cs="Times New Roman"/>
          <w:sz w:val="28"/>
          <w:szCs w:val="28"/>
        </w:rPr>
        <w:t>”+”</w:t>
      </w:r>
      <w:r w:rsidRPr="008D33D0">
        <w:rPr>
          <w:rFonts w:ascii="Times New Roman" w:hAnsi="Times New Roman" w:cs="Times New Roman"/>
          <w:sz w:val="28"/>
          <w:szCs w:val="28"/>
          <w:lang w:val="en-US"/>
        </w:rPr>
        <w:t>R</w:t>
      </w:r>
      <w:r w:rsidRPr="008D33D0">
        <w:rPr>
          <w:rFonts w:ascii="Times New Roman" w:hAnsi="Times New Roman" w:cs="Times New Roman"/>
          <w:sz w:val="28"/>
          <w:szCs w:val="28"/>
        </w:rPr>
        <w:t>”. На экране появится окно</w:t>
      </w:r>
      <w:r w:rsidR="00D06AE2">
        <w:rPr>
          <w:rFonts w:ascii="Times New Roman" w:hAnsi="Times New Roman" w:cs="Times New Roman"/>
          <w:sz w:val="28"/>
          <w:szCs w:val="28"/>
        </w:rPr>
        <w:t xml:space="preserve"> (рис.1). </w:t>
      </w:r>
    </w:p>
    <w:p w:rsidR="008D33D0" w:rsidRDefault="008D33D0" w:rsidP="00D06AE2">
      <w:pPr>
        <w:pStyle w:val="a3"/>
        <w:ind w:left="108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237990" cy="2039620"/>
            <wp:effectExtent l="1905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7990" cy="20396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6AE2" w:rsidRDefault="00D06AE2" w:rsidP="00D06AE2">
      <w:pPr>
        <w:pStyle w:val="a3"/>
        <w:ind w:left="108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 1</w:t>
      </w:r>
    </w:p>
    <w:p w:rsidR="008D33D0" w:rsidRDefault="008D33D0" w:rsidP="008D33D0">
      <w:pPr>
        <w:pStyle w:val="a3"/>
        <w:ind w:left="1080"/>
        <w:rPr>
          <w:rFonts w:ascii="Times New Roman" w:hAnsi="Times New Roman" w:cs="Times New Roman"/>
          <w:sz w:val="28"/>
          <w:szCs w:val="28"/>
        </w:rPr>
      </w:pPr>
      <w:r w:rsidRPr="00176828">
        <w:rPr>
          <w:rFonts w:ascii="Times New Roman" w:hAnsi="Times New Roman" w:cs="Times New Roman"/>
          <w:sz w:val="28"/>
          <w:szCs w:val="28"/>
        </w:rPr>
        <w:t xml:space="preserve">В </w:t>
      </w:r>
      <w:r>
        <w:rPr>
          <w:rFonts w:ascii="Times New Roman" w:hAnsi="Times New Roman" w:cs="Times New Roman"/>
          <w:sz w:val="28"/>
          <w:szCs w:val="28"/>
        </w:rPr>
        <w:t>командную строку</w:t>
      </w:r>
      <w:r w:rsidRPr="0017682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</w:t>
      </w:r>
      <w:r w:rsidRPr="00176828">
        <w:rPr>
          <w:rFonts w:ascii="Times New Roman" w:hAnsi="Times New Roman" w:cs="Times New Roman"/>
          <w:sz w:val="28"/>
          <w:szCs w:val="28"/>
        </w:rPr>
        <w:t xml:space="preserve">писать </w:t>
      </w:r>
      <w:proofErr w:type="spellStart"/>
      <w:r w:rsidRPr="00D72D87">
        <w:rPr>
          <w:rFonts w:ascii="Times New Roman" w:hAnsi="Times New Roman" w:cs="Times New Roman"/>
          <w:b/>
          <w:sz w:val="28"/>
          <w:szCs w:val="28"/>
          <w:lang w:val="en-US"/>
        </w:rPr>
        <w:t>cmd</w:t>
      </w:r>
      <w:proofErr w:type="spellEnd"/>
      <w:r w:rsidRPr="00D72D87">
        <w:rPr>
          <w:rFonts w:ascii="Times New Roman" w:hAnsi="Times New Roman" w:cs="Times New Roman"/>
          <w:b/>
          <w:sz w:val="28"/>
          <w:szCs w:val="28"/>
        </w:rPr>
        <w:t>.</w:t>
      </w:r>
      <w:r w:rsidRPr="00D72D87">
        <w:rPr>
          <w:rFonts w:ascii="Times New Roman" w:hAnsi="Times New Roman" w:cs="Times New Roman"/>
          <w:b/>
          <w:sz w:val="28"/>
          <w:szCs w:val="28"/>
          <w:lang w:val="en-US"/>
        </w:rPr>
        <w:t>exe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D72D87">
        <w:rPr>
          <w:rFonts w:ascii="Times New Roman" w:hAnsi="Times New Roman" w:cs="Times New Roman"/>
          <w:sz w:val="28"/>
          <w:szCs w:val="28"/>
        </w:rPr>
        <w:t>и нажать</w:t>
      </w:r>
      <w:r>
        <w:rPr>
          <w:rFonts w:ascii="Times New Roman" w:hAnsi="Times New Roman" w:cs="Times New Roman"/>
          <w:b/>
          <w:sz w:val="28"/>
          <w:szCs w:val="28"/>
        </w:rPr>
        <w:t xml:space="preserve"> ОК</w:t>
      </w:r>
      <w:r w:rsidR="00D06AE2">
        <w:rPr>
          <w:rFonts w:ascii="Times New Roman" w:hAnsi="Times New Roman" w:cs="Times New Roman"/>
          <w:b/>
          <w:sz w:val="28"/>
          <w:szCs w:val="28"/>
        </w:rPr>
        <w:t xml:space="preserve"> (рис.2)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8D33D0" w:rsidRDefault="008D33D0" w:rsidP="008D33D0">
      <w:pPr>
        <w:pStyle w:val="a3"/>
        <w:ind w:left="1080"/>
        <w:rPr>
          <w:rFonts w:ascii="Times New Roman" w:hAnsi="Times New Roman" w:cs="Times New Roman"/>
          <w:sz w:val="28"/>
          <w:szCs w:val="28"/>
        </w:rPr>
      </w:pPr>
    </w:p>
    <w:p w:rsidR="008D33D0" w:rsidRDefault="008D33D0" w:rsidP="00976078">
      <w:pPr>
        <w:pStyle w:val="a3"/>
        <w:ind w:left="108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237990" cy="2039620"/>
            <wp:effectExtent l="19050" t="0" r="0" b="0"/>
            <wp:docPr id="3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7990" cy="20396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33D0" w:rsidRDefault="00D06AE2" w:rsidP="00D06AE2">
      <w:pPr>
        <w:pStyle w:val="a3"/>
        <w:ind w:left="108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Рис.2</w:t>
      </w:r>
    </w:p>
    <w:p w:rsidR="008D33D0" w:rsidRDefault="008D33D0" w:rsidP="008D33D0">
      <w:pPr>
        <w:pStyle w:val="a3"/>
        <w:ind w:left="1080"/>
        <w:rPr>
          <w:rFonts w:ascii="Times New Roman" w:hAnsi="Times New Roman" w:cs="Times New Roman"/>
          <w:sz w:val="28"/>
          <w:szCs w:val="28"/>
        </w:rPr>
      </w:pPr>
      <w:r w:rsidRPr="00176828">
        <w:rPr>
          <w:rFonts w:ascii="Times New Roman" w:hAnsi="Times New Roman" w:cs="Times New Roman"/>
          <w:sz w:val="28"/>
          <w:szCs w:val="28"/>
        </w:rPr>
        <w:t xml:space="preserve">Появившаяся консоль и есть командная оболочка </w:t>
      </w:r>
      <w:r w:rsidRPr="00176828">
        <w:rPr>
          <w:rFonts w:ascii="Times New Roman" w:hAnsi="Times New Roman" w:cs="Times New Roman"/>
          <w:sz w:val="28"/>
          <w:szCs w:val="28"/>
          <w:lang w:val="en-US"/>
        </w:rPr>
        <w:t>Windows</w:t>
      </w:r>
      <w:r w:rsidR="00D06AE2">
        <w:rPr>
          <w:rFonts w:ascii="Times New Roman" w:hAnsi="Times New Roman" w:cs="Times New Roman"/>
          <w:sz w:val="28"/>
          <w:szCs w:val="28"/>
        </w:rPr>
        <w:t xml:space="preserve"> (рис.3).</w:t>
      </w:r>
    </w:p>
    <w:p w:rsidR="00D06AE2" w:rsidRDefault="008D33D0" w:rsidP="00976078">
      <w:pPr>
        <w:pStyle w:val="a3"/>
        <w:ind w:left="1080"/>
        <w:jc w:val="center"/>
        <w:rPr>
          <w:bCs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724400" cy="2391410"/>
            <wp:effectExtent l="19050" t="0" r="0" b="0"/>
            <wp:docPr id="5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4400" cy="23914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6AE2" w:rsidRDefault="00D06AE2" w:rsidP="00D06AE2">
      <w:pPr>
        <w:pStyle w:val="head2"/>
        <w:spacing w:before="0" w:beforeAutospacing="0" w:after="0" w:afterAutospacing="0"/>
        <w:jc w:val="center"/>
        <w:rPr>
          <w:bCs/>
          <w:sz w:val="28"/>
          <w:szCs w:val="28"/>
        </w:rPr>
      </w:pPr>
      <w:r>
        <w:rPr>
          <w:bCs/>
          <w:sz w:val="28"/>
          <w:szCs w:val="28"/>
        </w:rPr>
        <w:t>Рис.3</w:t>
      </w:r>
    </w:p>
    <w:p w:rsidR="008D33D0" w:rsidRPr="00D72D87" w:rsidRDefault="008D33D0" w:rsidP="00D06AE2">
      <w:pPr>
        <w:pStyle w:val="head2"/>
        <w:spacing w:before="0" w:beforeAutospacing="0" w:after="0" w:afterAutospacing="0"/>
        <w:rPr>
          <w:sz w:val="28"/>
          <w:szCs w:val="28"/>
        </w:rPr>
      </w:pPr>
      <w:r>
        <w:rPr>
          <w:bCs/>
          <w:sz w:val="28"/>
          <w:szCs w:val="28"/>
        </w:rPr>
        <w:t xml:space="preserve">Основными </w:t>
      </w:r>
      <w:r w:rsidRPr="00D72D87">
        <w:rPr>
          <w:bCs/>
          <w:sz w:val="28"/>
          <w:szCs w:val="28"/>
        </w:rPr>
        <w:t>к</w:t>
      </w:r>
      <w:r>
        <w:rPr>
          <w:bCs/>
          <w:sz w:val="28"/>
          <w:szCs w:val="28"/>
        </w:rPr>
        <w:t>омандами</w:t>
      </w:r>
      <w:r w:rsidRPr="00D72D87">
        <w:rPr>
          <w:bCs/>
          <w:sz w:val="28"/>
          <w:szCs w:val="28"/>
        </w:rPr>
        <w:t xml:space="preserve"> </w:t>
      </w:r>
      <w:r w:rsidRPr="00D72D87">
        <w:rPr>
          <w:bCs/>
          <w:sz w:val="28"/>
          <w:szCs w:val="28"/>
          <w:lang w:val="en-US"/>
        </w:rPr>
        <w:t>Windows</w:t>
      </w:r>
      <w:r w:rsidRPr="00D72D87">
        <w:rPr>
          <w:bCs/>
          <w:sz w:val="28"/>
          <w:szCs w:val="28"/>
        </w:rPr>
        <w:t xml:space="preserve"> для работы с процессами</w:t>
      </w:r>
      <w:r>
        <w:rPr>
          <w:bCs/>
          <w:sz w:val="28"/>
          <w:szCs w:val="28"/>
        </w:rPr>
        <w:t xml:space="preserve"> являются</w:t>
      </w:r>
      <w:r w:rsidRPr="00D72D87">
        <w:rPr>
          <w:bCs/>
          <w:sz w:val="28"/>
          <w:szCs w:val="28"/>
        </w:rPr>
        <w:t>:</w:t>
      </w:r>
    </w:p>
    <w:p w:rsidR="008D33D0" w:rsidRPr="007B30ED" w:rsidRDefault="008D33D0" w:rsidP="00D06AE2">
      <w:pPr>
        <w:pStyle w:val="paragraf"/>
        <w:spacing w:before="0" w:beforeAutospacing="0" w:after="0" w:afterAutospacing="0"/>
        <w:ind w:firstLine="709"/>
        <w:jc w:val="both"/>
        <w:rPr>
          <w:sz w:val="28"/>
          <w:szCs w:val="28"/>
        </w:rPr>
      </w:pPr>
      <w:proofErr w:type="gramStart"/>
      <w:r w:rsidRPr="007B30ED">
        <w:rPr>
          <w:b/>
          <w:bCs/>
          <w:sz w:val="28"/>
          <w:szCs w:val="28"/>
          <w:lang w:val="en-US"/>
        </w:rPr>
        <w:t>at</w:t>
      </w:r>
      <w:proofErr w:type="gramEnd"/>
      <w:r w:rsidRPr="007B30ED">
        <w:rPr>
          <w:b/>
          <w:bCs/>
          <w:sz w:val="28"/>
          <w:szCs w:val="28"/>
        </w:rPr>
        <w:t xml:space="preserve"> </w:t>
      </w:r>
      <w:r w:rsidRPr="007B30ED">
        <w:rPr>
          <w:sz w:val="28"/>
          <w:szCs w:val="28"/>
        </w:rPr>
        <w:t>- запуск программ в заданное время</w:t>
      </w:r>
      <w:r>
        <w:rPr>
          <w:sz w:val="28"/>
          <w:szCs w:val="28"/>
        </w:rPr>
        <w:t>;</w:t>
      </w:r>
    </w:p>
    <w:p w:rsidR="008D33D0" w:rsidRPr="007B30ED" w:rsidRDefault="008D33D0" w:rsidP="00D06AE2">
      <w:pPr>
        <w:pStyle w:val="paragraf"/>
        <w:spacing w:before="0" w:beforeAutospacing="0" w:after="0" w:afterAutospacing="0"/>
        <w:ind w:firstLine="709"/>
        <w:jc w:val="both"/>
        <w:rPr>
          <w:sz w:val="28"/>
          <w:szCs w:val="28"/>
        </w:rPr>
      </w:pPr>
      <w:proofErr w:type="spellStart"/>
      <w:r w:rsidRPr="007B30ED">
        <w:rPr>
          <w:b/>
          <w:bCs/>
          <w:sz w:val="28"/>
          <w:szCs w:val="28"/>
          <w:lang w:val="en-US"/>
        </w:rPr>
        <w:t>Schtasks</w:t>
      </w:r>
      <w:proofErr w:type="spellEnd"/>
      <w:r w:rsidRPr="007B30ED">
        <w:rPr>
          <w:sz w:val="28"/>
          <w:szCs w:val="28"/>
        </w:rPr>
        <w:t xml:space="preserve"> - настраивает выполнение команд по расписанию</w:t>
      </w:r>
      <w:r>
        <w:rPr>
          <w:sz w:val="28"/>
          <w:szCs w:val="28"/>
        </w:rPr>
        <w:t>;</w:t>
      </w:r>
    </w:p>
    <w:p w:rsidR="008D33D0" w:rsidRPr="007B30ED" w:rsidRDefault="008D33D0" w:rsidP="00D06AE2">
      <w:pPr>
        <w:pStyle w:val="paragraf"/>
        <w:spacing w:before="0" w:beforeAutospacing="0" w:after="0" w:afterAutospacing="0"/>
        <w:ind w:firstLine="709"/>
        <w:jc w:val="both"/>
        <w:rPr>
          <w:sz w:val="28"/>
          <w:szCs w:val="28"/>
        </w:rPr>
      </w:pPr>
      <w:proofErr w:type="spellStart"/>
      <w:r w:rsidRPr="007B30ED">
        <w:rPr>
          <w:b/>
          <w:bCs/>
          <w:sz w:val="28"/>
          <w:szCs w:val="28"/>
        </w:rPr>
        <w:t>Start</w:t>
      </w:r>
      <w:proofErr w:type="spellEnd"/>
      <w:r w:rsidRPr="007B30ED">
        <w:rPr>
          <w:sz w:val="28"/>
          <w:szCs w:val="28"/>
        </w:rPr>
        <w:t xml:space="preserve"> - запускает определенную програм</w:t>
      </w:r>
      <w:r>
        <w:rPr>
          <w:sz w:val="28"/>
          <w:szCs w:val="28"/>
        </w:rPr>
        <w:t>му или команду в отдельном окне;</w:t>
      </w:r>
    </w:p>
    <w:p w:rsidR="008D33D0" w:rsidRPr="007B30ED" w:rsidRDefault="008D33D0" w:rsidP="00D06AE2">
      <w:pPr>
        <w:pStyle w:val="paragraf"/>
        <w:spacing w:before="0" w:beforeAutospacing="0" w:after="0" w:afterAutospacing="0"/>
        <w:ind w:firstLine="709"/>
        <w:jc w:val="both"/>
        <w:rPr>
          <w:sz w:val="28"/>
          <w:szCs w:val="28"/>
        </w:rPr>
      </w:pPr>
      <w:proofErr w:type="spellStart"/>
      <w:r w:rsidRPr="007B30ED">
        <w:rPr>
          <w:b/>
          <w:bCs/>
          <w:sz w:val="28"/>
          <w:szCs w:val="28"/>
        </w:rPr>
        <w:t>Taskkill</w:t>
      </w:r>
      <w:proofErr w:type="spellEnd"/>
      <w:r w:rsidRPr="007B30ED">
        <w:rPr>
          <w:sz w:val="28"/>
          <w:szCs w:val="28"/>
        </w:rPr>
        <w:t xml:space="preserve"> - завершает процесс</w:t>
      </w:r>
      <w:r>
        <w:rPr>
          <w:sz w:val="28"/>
          <w:szCs w:val="28"/>
        </w:rPr>
        <w:t>;</w:t>
      </w:r>
    </w:p>
    <w:p w:rsidR="008D33D0" w:rsidRDefault="008D33D0" w:rsidP="00D06AE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7B30ED">
        <w:rPr>
          <w:rFonts w:ascii="Times New Roman" w:hAnsi="Times New Roman" w:cs="Times New Roman"/>
          <w:b/>
          <w:bCs/>
          <w:sz w:val="28"/>
          <w:szCs w:val="28"/>
        </w:rPr>
        <w:t>Tasklist</w:t>
      </w:r>
      <w:proofErr w:type="spellEnd"/>
      <w:r w:rsidRPr="007B30ED">
        <w:rPr>
          <w:rFonts w:ascii="Times New Roman" w:hAnsi="Times New Roman" w:cs="Times New Roman"/>
          <w:sz w:val="28"/>
          <w:szCs w:val="28"/>
        </w:rPr>
        <w:t xml:space="preserve"> - выводит информацию о работающих процессах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06AE2" w:rsidRDefault="00D06AE2" w:rsidP="008D33D0">
      <w:pPr>
        <w:ind w:firstLine="709"/>
        <w:rPr>
          <w:rFonts w:ascii="Times New Roman" w:hAnsi="Times New Roman" w:cs="Times New Roman"/>
          <w:sz w:val="28"/>
          <w:szCs w:val="28"/>
        </w:rPr>
      </w:pPr>
    </w:p>
    <w:p w:rsidR="008D33D0" w:rsidRDefault="008D33D0" w:rsidP="00D06AE2">
      <w:pPr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AE2273">
        <w:rPr>
          <w:rFonts w:ascii="Times New Roman" w:hAnsi="Times New Roman" w:cs="Times New Roman"/>
          <w:sz w:val="28"/>
          <w:szCs w:val="28"/>
        </w:rPr>
        <w:t xml:space="preserve">Для получения более подробной информации, можно использовать центр справки и поддержки или команду </w:t>
      </w:r>
      <w:proofErr w:type="spellStart"/>
      <w:r w:rsidRPr="00AE2273">
        <w:rPr>
          <w:rFonts w:ascii="Times New Roman" w:hAnsi="Times New Roman" w:cs="Times New Roman"/>
          <w:b/>
          <w:bCs/>
          <w:sz w:val="28"/>
          <w:szCs w:val="28"/>
        </w:rPr>
        <w:t>help</w:t>
      </w:r>
      <w:proofErr w:type="spellEnd"/>
      <w:r w:rsidR="00F40C7B" w:rsidRPr="00D06AE2">
        <w:rPr>
          <w:rFonts w:ascii="Times New Roman" w:hAnsi="Times New Roman" w:cs="Times New Roman"/>
          <w:bCs/>
          <w:sz w:val="28"/>
          <w:szCs w:val="28"/>
        </w:rPr>
        <w:t>.</w:t>
      </w:r>
      <w:r w:rsidR="00F40C7B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proofErr w:type="gramStart"/>
      <w:r w:rsidR="00F40C7B" w:rsidRPr="00F40C7B">
        <w:rPr>
          <w:rFonts w:ascii="Times New Roman" w:hAnsi="Times New Roman" w:cs="Times New Roman"/>
          <w:bCs/>
          <w:sz w:val="28"/>
          <w:szCs w:val="28"/>
        </w:rPr>
        <w:t xml:space="preserve">Для </w:t>
      </w:r>
      <w:r w:rsidR="00F40C7B">
        <w:rPr>
          <w:rFonts w:ascii="Times New Roman" w:hAnsi="Times New Roman" w:cs="Times New Roman"/>
          <w:bCs/>
          <w:sz w:val="28"/>
          <w:szCs w:val="28"/>
        </w:rPr>
        <w:t xml:space="preserve"> получения</w:t>
      </w:r>
      <w:proofErr w:type="gramEnd"/>
      <w:r w:rsidR="00F40C7B">
        <w:rPr>
          <w:rFonts w:ascii="Times New Roman" w:hAnsi="Times New Roman" w:cs="Times New Roman"/>
          <w:bCs/>
          <w:sz w:val="28"/>
          <w:szCs w:val="28"/>
        </w:rPr>
        <w:t xml:space="preserve"> справки по интересующей команде  необходимо ввести </w:t>
      </w:r>
      <w:r w:rsidR="00F40C7B" w:rsidRPr="00F40C7B">
        <w:rPr>
          <w:rFonts w:ascii="Times New Roman" w:hAnsi="Times New Roman" w:cs="Times New Roman"/>
          <w:b/>
          <w:bCs/>
          <w:sz w:val="28"/>
          <w:szCs w:val="28"/>
          <w:lang w:val="en-US"/>
        </w:rPr>
        <w:t>help</w:t>
      </w:r>
      <w:r w:rsidR="00F40C7B" w:rsidRPr="00F40C7B">
        <w:rPr>
          <w:rFonts w:ascii="Times New Roman" w:hAnsi="Times New Roman" w:cs="Times New Roman"/>
          <w:b/>
          <w:bCs/>
          <w:sz w:val="28"/>
          <w:szCs w:val="28"/>
        </w:rPr>
        <w:t xml:space="preserve"> имя команды</w:t>
      </w:r>
      <w:r w:rsidR="00F40C7B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F40C7B" w:rsidRPr="00F40C7B">
        <w:rPr>
          <w:rFonts w:ascii="Times New Roman" w:hAnsi="Times New Roman" w:cs="Times New Roman"/>
          <w:bCs/>
          <w:sz w:val="28"/>
          <w:szCs w:val="28"/>
        </w:rPr>
        <w:t>или</w:t>
      </w:r>
      <w:r w:rsidR="00F40C7B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F40C7B" w:rsidRPr="00F40C7B">
        <w:rPr>
          <w:rFonts w:ascii="Times New Roman" w:hAnsi="Times New Roman" w:cs="Times New Roman"/>
          <w:b/>
          <w:bCs/>
          <w:sz w:val="28"/>
          <w:szCs w:val="28"/>
        </w:rPr>
        <w:t>имя команды/?</w:t>
      </w:r>
      <w:r w:rsidR="00F40C7B" w:rsidRPr="00D06AE2">
        <w:rPr>
          <w:rFonts w:ascii="Times New Roman" w:hAnsi="Times New Roman" w:cs="Times New Roman"/>
          <w:bCs/>
          <w:sz w:val="28"/>
          <w:szCs w:val="28"/>
        </w:rPr>
        <w:t xml:space="preserve">. </w:t>
      </w:r>
    </w:p>
    <w:p w:rsidR="00D06AE2" w:rsidRPr="00D06AE2" w:rsidRDefault="00D06AE2" w:rsidP="008D33D0">
      <w:pPr>
        <w:ind w:firstLine="709"/>
        <w:rPr>
          <w:rFonts w:ascii="Times New Roman" w:hAnsi="Times New Roman" w:cs="Times New Roman"/>
          <w:sz w:val="28"/>
          <w:szCs w:val="28"/>
        </w:rPr>
      </w:pPr>
      <w:r w:rsidRPr="00D06AE2">
        <w:rPr>
          <w:rFonts w:ascii="Times New Roman" w:hAnsi="Times New Roman" w:cs="Times New Roman"/>
          <w:bCs/>
          <w:sz w:val="28"/>
          <w:szCs w:val="28"/>
        </w:rPr>
        <w:t xml:space="preserve">На рис. 4 приведен </w:t>
      </w:r>
      <w:r>
        <w:rPr>
          <w:rFonts w:ascii="Times New Roman" w:hAnsi="Times New Roman" w:cs="Times New Roman"/>
          <w:bCs/>
          <w:sz w:val="28"/>
          <w:szCs w:val="28"/>
        </w:rPr>
        <w:t xml:space="preserve">результат выполнения команды </w:t>
      </w:r>
      <w:r w:rsidRPr="00D06AE2">
        <w:rPr>
          <w:rFonts w:ascii="Times New Roman" w:hAnsi="Times New Roman" w:cs="Times New Roman"/>
          <w:b/>
          <w:bCs/>
          <w:sz w:val="28"/>
          <w:szCs w:val="28"/>
          <w:lang w:val="en-US"/>
        </w:rPr>
        <w:t>help</w:t>
      </w:r>
      <w:r w:rsidRPr="00D06AE2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proofErr w:type="spellStart"/>
      <w:r w:rsidRPr="00D06AE2">
        <w:rPr>
          <w:rFonts w:ascii="Times New Roman" w:hAnsi="Times New Roman" w:cs="Times New Roman"/>
          <w:b/>
          <w:bCs/>
          <w:sz w:val="28"/>
          <w:szCs w:val="28"/>
          <w:lang w:val="en-US"/>
        </w:rPr>
        <w:t>tasklist</w:t>
      </w:r>
      <w:proofErr w:type="spellEnd"/>
      <w:r w:rsidRPr="00D06AE2">
        <w:rPr>
          <w:rFonts w:ascii="Times New Roman" w:hAnsi="Times New Roman" w:cs="Times New Roman"/>
          <w:b/>
          <w:bCs/>
          <w:sz w:val="28"/>
          <w:szCs w:val="28"/>
        </w:rPr>
        <w:t>.</w:t>
      </w:r>
      <w:r w:rsidRPr="00D06AE2">
        <w:rPr>
          <w:rFonts w:ascii="Times New Roman" w:hAnsi="Times New Roman" w:cs="Times New Roman"/>
          <w:bCs/>
          <w:sz w:val="28"/>
          <w:szCs w:val="28"/>
        </w:rPr>
        <w:t xml:space="preserve"> </w:t>
      </w:r>
    </w:p>
    <w:p w:rsidR="008D33D0" w:rsidRDefault="00F40C7B" w:rsidP="00F40C7B">
      <w:pPr>
        <w:spacing w:after="0" w:line="360" w:lineRule="auto"/>
        <w:ind w:firstLine="284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3657600" cy="3889248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r="51897" b="90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38892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0C7B" w:rsidRDefault="00D06AE2" w:rsidP="00D06AE2">
      <w:pPr>
        <w:spacing w:after="0" w:line="360" w:lineRule="auto"/>
        <w:ind w:firstLine="284"/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Рис.4</w:t>
      </w:r>
    </w:p>
    <w:p w:rsidR="00D06AE2" w:rsidRPr="00D06AE2" w:rsidRDefault="00D06AE2" w:rsidP="00D06AE2">
      <w:pPr>
        <w:spacing w:after="0" w:line="360" w:lineRule="auto"/>
        <w:ind w:firstLine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Результат выполнения команды </w:t>
      </w:r>
      <w:proofErr w:type="spellStart"/>
      <w:r w:rsidRPr="00D06AE2">
        <w:rPr>
          <w:rFonts w:ascii="Times New Roman" w:hAnsi="Times New Roman" w:cs="Times New Roman"/>
          <w:b/>
          <w:sz w:val="28"/>
          <w:szCs w:val="28"/>
          <w:lang w:val="en-US"/>
        </w:rPr>
        <w:t>tasklist</w:t>
      </w:r>
      <w:proofErr w:type="spellEnd"/>
      <w:r w:rsidRPr="00D06AE2">
        <w:rPr>
          <w:rFonts w:ascii="Times New Roman" w:hAnsi="Times New Roman" w:cs="Times New Roman"/>
          <w:b/>
          <w:sz w:val="28"/>
          <w:szCs w:val="28"/>
        </w:rPr>
        <w:t>/?</w:t>
      </w:r>
      <w:r w:rsidRPr="00D06AE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Приведен на рис.5.</w:t>
      </w:r>
    </w:p>
    <w:p w:rsidR="00F40C7B" w:rsidRDefault="00F40C7B" w:rsidP="00D06AE2">
      <w:pPr>
        <w:spacing w:after="0" w:line="360" w:lineRule="auto"/>
        <w:ind w:firstLine="284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4429125" cy="4810813"/>
            <wp:effectExtent l="95250" t="76200" r="104775" b="85037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r="51577" b="64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9125" cy="4810813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D06AE2" w:rsidRDefault="00D06AE2" w:rsidP="00D06AE2">
      <w:pPr>
        <w:spacing w:after="0" w:line="360" w:lineRule="auto"/>
        <w:ind w:firstLine="284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Рис.5</w:t>
      </w:r>
    </w:p>
    <w:p w:rsidR="0033196F" w:rsidRDefault="0033196F" w:rsidP="00D06AE2">
      <w:pPr>
        <w:spacing w:after="0" w:line="360" w:lineRule="auto"/>
        <w:ind w:firstLine="284"/>
        <w:jc w:val="center"/>
        <w:rPr>
          <w:rFonts w:ascii="Times New Roman" w:hAnsi="Times New Roman" w:cs="Times New Roman"/>
          <w:i/>
          <w:sz w:val="28"/>
          <w:szCs w:val="28"/>
        </w:rPr>
      </w:pPr>
    </w:p>
    <w:p w:rsidR="0033196F" w:rsidRPr="00E9791D" w:rsidRDefault="0033196F" w:rsidP="0033196F">
      <w:pPr>
        <w:spacing w:after="0" w:line="360" w:lineRule="auto"/>
        <w:ind w:firstLine="284"/>
        <w:jc w:val="both"/>
        <w:rPr>
          <w:rFonts w:ascii="Times New Roman" w:hAnsi="Times New Roman" w:cs="Times New Roman"/>
          <w:sz w:val="28"/>
          <w:szCs w:val="28"/>
        </w:rPr>
      </w:pPr>
      <w:r w:rsidRPr="0033196F">
        <w:rPr>
          <w:rFonts w:ascii="Times New Roman" w:hAnsi="Times New Roman" w:cs="Times New Roman"/>
          <w:sz w:val="28"/>
          <w:szCs w:val="28"/>
        </w:rPr>
        <w:t xml:space="preserve">Для управления процессами в </w:t>
      </w:r>
      <w:proofErr w:type="spellStart"/>
      <w:r w:rsidRPr="0033196F">
        <w:rPr>
          <w:rFonts w:ascii="Times New Roman" w:hAnsi="Times New Roman" w:cs="Times New Roman"/>
          <w:sz w:val="28"/>
          <w:szCs w:val="28"/>
        </w:rPr>
        <w:t>Linux</w:t>
      </w:r>
      <w:proofErr w:type="spellEnd"/>
      <w:r w:rsidRPr="0033196F">
        <w:rPr>
          <w:rFonts w:ascii="Times New Roman" w:hAnsi="Times New Roman" w:cs="Times New Roman"/>
          <w:sz w:val="28"/>
          <w:szCs w:val="28"/>
        </w:rPr>
        <w:t xml:space="preserve"> могут использоваться следующие команды:</w:t>
      </w:r>
      <w:r w:rsidRPr="0033196F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proofErr w:type="spellStart"/>
      <w:r w:rsidRPr="0033196F">
        <w:rPr>
          <w:rFonts w:ascii="Times New Roman" w:hAnsi="Times New Roman" w:cs="Times New Roman"/>
          <w:b/>
          <w:bCs/>
          <w:sz w:val="28"/>
          <w:szCs w:val="28"/>
        </w:rPr>
        <w:t>ps</w:t>
      </w:r>
      <w:proofErr w:type="spellEnd"/>
      <w:r w:rsidRPr="0033196F">
        <w:rPr>
          <w:rFonts w:ascii="Times New Roman" w:hAnsi="Times New Roman" w:cs="Times New Roman"/>
          <w:b/>
          <w:bCs/>
          <w:sz w:val="28"/>
          <w:szCs w:val="28"/>
        </w:rPr>
        <w:t xml:space="preserve">, </w:t>
      </w:r>
      <w:proofErr w:type="spellStart"/>
      <w:r w:rsidRPr="0033196F">
        <w:rPr>
          <w:rFonts w:ascii="Times New Roman" w:hAnsi="Times New Roman" w:cs="Times New Roman"/>
          <w:b/>
          <w:bCs/>
          <w:sz w:val="28"/>
          <w:szCs w:val="28"/>
        </w:rPr>
        <w:t>top</w:t>
      </w:r>
      <w:proofErr w:type="spellEnd"/>
      <w:r w:rsidRPr="0033196F">
        <w:rPr>
          <w:rFonts w:ascii="Times New Roman" w:hAnsi="Times New Roman" w:cs="Times New Roman"/>
          <w:b/>
          <w:bCs/>
          <w:sz w:val="28"/>
          <w:szCs w:val="28"/>
        </w:rPr>
        <w:t xml:space="preserve">, </w:t>
      </w:r>
      <w:proofErr w:type="spellStart"/>
      <w:r w:rsidRPr="0033196F">
        <w:rPr>
          <w:rFonts w:ascii="Times New Roman" w:hAnsi="Times New Roman" w:cs="Times New Roman"/>
          <w:b/>
          <w:bCs/>
          <w:sz w:val="28"/>
          <w:szCs w:val="28"/>
        </w:rPr>
        <w:t>kill</w:t>
      </w:r>
      <w:proofErr w:type="spellEnd"/>
      <w:r w:rsidRPr="0033196F">
        <w:rPr>
          <w:rFonts w:ascii="Times New Roman" w:hAnsi="Times New Roman" w:cs="Times New Roman"/>
          <w:b/>
          <w:bCs/>
          <w:sz w:val="28"/>
          <w:szCs w:val="28"/>
        </w:rPr>
        <w:t xml:space="preserve">, </w:t>
      </w:r>
      <w:r w:rsidRPr="0033196F">
        <w:rPr>
          <w:rFonts w:ascii="Times New Roman" w:hAnsi="Times New Roman" w:cs="Times New Roman"/>
          <w:b/>
          <w:sz w:val="28"/>
          <w:szCs w:val="28"/>
          <w:lang w:val="en-US"/>
        </w:rPr>
        <w:t>nice</w:t>
      </w:r>
      <w:r w:rsidRPr="0033196F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33196F">
        <w:rPr>
          <w:rFonts w:ascii="Times New Roman" w:hAnsi="Times New Roman" w:cs="Times New Roman"/>
          <w:b/>
          <w:sz w:val="28"/>
          <w:szCs w:val="28"/>
          <w:lang w:val="en-US"/>
        </w:rPr>
        <w:t>renice</w:t>
      </w:r>
      <w:proofErr w:type="spellEnd"/>
      <w:r w:rsidRPr="0033196F">
        <w:rPr>
          <w:rFonts w:ascii="Times New Roman" w:hAnsi="Times New Roman" w:cs="Times New Roman"/>
          <w:b/>
          <w:sz w:val="28"/>
          <w:szCs w:val="28"/>
        </w:rPr>
        <w:t xml:space="preserve">, </w:t>
      </w:r>
      <w:r w:rsidRPr="0033196F">
        <w:rPr>
          <w:rFonts w:ascii="Times New Roman" w:hAnsi="Times New Roman" w:cs="Times New Roman"/>
          <w:b/>
          <w:sz w:val="28"/>
          <w:szCs w:val="28"/>
          <w:lang w:val="en-US"/>
        </w:rPr>
        <w:t>jobs</w:t>
      </w:r>
      <w:r w:rsidRPr="0033196F">
        <w:rPr>
          <w:rFonts w:ascii="Times New Roman" w:hAnsi="Times New Roman" w:cs="Times New Roman"/>
          <w:b/>
          <w:sz w:val="28"/>
          <w:szCs w:val="28"/>
        </w:rPr>
        <w:t xml:space="preserve">, </w:t>
      </w:r>
      <w:proofErr w:type="spellStart"/>
      <w:r w:rsidRPr="0033196F">
        <w:rPr>
          <w:rFonts w:ascii="Times New Roman" w:hAnsi="Times New Roman" w:cs="Times New Roman"/>
          <w:b/>
          <w:sz w:val="28"/>
          <w:szCs w:val="28"/>
          <w:lang w:val="en-US"/>
        </w:rPr>
        <w:t>fg</w:t>
      </w:r>
      <w:proofErr w:type="spellEnd"/>
      <w:r w:rsidRPr="0033196F">
        <w:rPr>
          <w:rFonts w:ascii="Times New Roman" w:hAnsi="Times New Roman" w:cs="Times New Roman"/>
          <w:b/>
          <w:sz w:val="28"/>
          <w:szCs w:val="28"/>
        </w:rPr>
        <w:t xml:space="preserve">, </w:t>
      </w:r>
      <w:proofErr w:type="spellStart"/>
      <w:r w:rsidRPr="0033196F">
        <w:rPr>
          <w:rFonts w:ascii="Times New Roman" w:hAnsi="Times New Roman" w:cs="Times New Roman"/>
          <w:b/>
          <w:sz w:val="28"/>
          <w:szCs w:val="28"/>
          <w:lang w:val="en-US"/>
        </w:rPr>
        <w:t>bg</w:t>
      </w:r>
      <w:proofErr w:type="spellEnd"/>
      <w:r w:rsidRPr="0033196F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33196F">
        <w:rPr>
          <w:rFonts w:ascii="Times New Roman" w:hAnsi="Times New Roman" w:cs="Times New Roman"/>
          <w:sz w:val="28"/>
          <w:szCs w:val="28"/>
        </w:rPr>
        <w:t>и т.д.</w:t>
      </w:r>
      <w:r w:rsidR="00E9791D">
        <w:rPr>
          <w:rFonts w:ascii="Times New Roman" w:hAnsi="Times New Roman" w:cs="Times New Roman"/>
          <w:sz w:val="28"/>
          <w:szCs w:val="28"/>
        </w:rPr>
        <w:t xml:space="preserve"> На рис. 6 приведен результат выполнения команды </w:t>
      </w:r>
      <w:r w:rsidR="00E9791D" w:rsidRPr="00E9791D">
        <w:rPr>
          <w:rFonts w:ascii="Times New Roman" w:hAnsi="Times New Roman" w:cs="Times New Roman"/>
          <w:b/>
          <w:sz w:val="28"/>
          <w:szCs w:val="28"/>
          <w:lang w:val="en-US"/>
        </w:rPr>
        <w:t>top</w:t>
      </w:r>
      <w:r w:rsidR="00E9791D" w:rsidRPr="00E9791D">
        <w:rPr>
          <w:rFonts w:ascii="Times New Roman" w:hAnsi="Times New Roman" w:cs="Times New Roman"/>
          <w:b/>
          <w:sz w:val="28"/>
          <w:szCs w:val="28"/>
        </w:rPr>
        <w:t>.</w:t>
      </w:r>
    </w:p>
    <w:p w:rsidR="0033196F" w:rsidRDefault="00E9791D" w:rsidP="00D06AE2">
      <w:pPr>
        <w:spacing w:after="0" w:line="360" w:lineRule="auto"/>
        <w:ind w:firstLine="284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E9791D">
        <w:rPr>
          <w:rFonts w:ascii="Times New Roman" w:hAnsi="Times New Roman" w:cs="Times New Roman"/>
          <w:i/>
          <w:noProof/>
          <w:sz w:val="28"/>
          <w:szCs w:val="28"/>
        </w:rPr>
        <w:lastRenderedPageBreak/>
        <w:drawing>
          <wp:inline distT="0" distB="0" distL="0" distR="0">
            <wp:extent cx="3463925" cy="2858135"/>
            <wp:effectExtent l="114300" t="76200" r="98425" b="75565"/>
            <wp:docPr id="67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41689" t="4562" b="98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3925" cy="285813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E9791D" w:rsidRPr="00E9791D" w:rsidRDefault="00E9791D" w:rsidP="00D06AE2">
      <w:pPr>
        <w:spacing w:after="0" w:line="360" w:lineRule="auto"/>
        <w:ind w:firstLine="284"/>
        <w:jc w:val="center"/>
        <w:rPr>
          <w:rFonts w:ascii="Times New Roman" w:hAnsi="Times New Roman" w:cs="Times New Roman"/>
          <w:sz w:val="28"/>
          <w:szCs w:val="28"/>
        </w:rPr>
      </w:pPr>
      <w:r w:rsidRPr="00E9791D">
        <w:rPr>
          <w:rFonts w:ascii="Times New Roman" w:hAnsi="Times New Roman" w:cs="Times New Roman"/>
          <w:sz w:val="28"/>
          <w:szCs w:val="28"/>
        </w:rPr>
        <w:t>Рис.6</w:t>
      </w:r>
    </w:p>
    <w:p w:rsidR="00E9791D" w:rsidRDefault="00E9791D" w:rsidP="00D06AE2">
      <w:pPr>
        <w:spacing w:after="0" w:line="360" w:lineRule="auto"/>
        <w:ind w:firstLine="284"/>
        <w:jc w:val="center"/>
        <w:rPr>
          <w:rFonts w:ascii="Times New Roman" w:hAnsi="Times New Roman" w:cs="Times New Roman"/>
          <w:i/>
          <w:sz w:val="28"/>
          <w:szCs w:val="28"/>
        </w:rPr>
      </w:pPr>
    </w:p>
    <w:p w:rsidR="00D06AE2" w:rsidRPr="00976078" w:rsidRDefault="00976078" w:rsidP="00D06AE2">
      <w:pPr>
        <w:spacing w:after="0" w:line="360" w:lineRule="auto"/>
        <w:ind w:firstLine="284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976078">
        <w:rPr>
          <w:rFonts w:ascii="Times New Roman" w:hAnsi="Times New Roman" w:cs="Times New Roman"/>
          <w:i/>
          <w:sz w:val="28"/>
          <w:szCs w:val="28"/>
        </w:rPr>
        <w:t>Файловая система</w:t>
      </w:r>
    </w:p>
    <w:p w:rsidR="00976078" w:rsidRPr="000E1BA9" w:rsidRDefault="00975665" w:rsidP="000E1BA9">
      <w:pPr>
        <w:pStyle w:val="a6"/>
        <w:spacing w:before="0" w:beforeAutospacing="0" w:after="0" w:afterAutospacing="0" w:line="360" w:lineRule="auto"/>
        <w:ind w:firstLine="284"/>
        <w:jc w:val="both"/>
        <w:rPr>
          <w:sz w:val="28"/>
          <w:szCs w:val="28"/>
        </w:rPr>
      </w:pPr>
      <w:r w:rsidRPr="000E1BA9">
        <w:rPr>
          <w:sz w:val="28"/>
          <w:szCs w:val="28"/>
        </w:rPr>
        <w:t xml:space="preserve">Файловая система </w:t>
      </w:r>
      <w:r w:rsidR="00976078" w:rsidRPr="000E1BA9">
        <w:rPr>
          <w:sz w:val="28"/>
          <w:szCs w:val="28"/>
        </w:rPr>
        <w:t>определя</w:t>
      </w:r>
      <w:r w:rsidRPr="000E1BA9">
        <w:rPr>
          <w:sz w:val="28"/>
          <w:szCs w:val="28"/>
        </w:rPr>
        <w:t>ет</w:t>
      </w:r>
      <w:r w:rsidR="00976078" w:rsidRPr="000E1BA9">
        <w:rPr>
          <w:sz w:val="28"/>
          <w:szCs w:val="28"/>
        </w:rPr>
        <w:t xml:space="preserve"> способ организации, хранения и именования данных на носителях информации в компьютерах</w:t>
      </w:r>
      <w:r w:rsidRPr="000E1BA9">
        <w:rPr>
          <w:sz w:val="28"/>
          <w:szCs w:val="28"/>
        </w:rPr>
        <w:t>,</w:t>
      </w:r>
      <w:r w:rsidR="00976078" w:rsidRPr="000E1BA9">
        <w:rPr>
          <w:sz w:val="28"/>
          <w:szCs w:val="28"/>
        </w:rPr>
        <w:t xml:space="preserve"> цифровых фотоаппаратах, мобильных телефонах и</w:t>
      </w:r>
      <w:r w:rsidRPr="000E1BA9">
        <w:rPr>
          <w:sz w:val="28"/>
          <w:szCs w:val="28"/>
        </w:rPr>
        <w:t xml:space="preserve"> т.д</w:t>
      </w:r>
      <w:r w:rsidR="00976078" w:rsidRPr="000E1BA9">
        <w:rPr>
          <w:sz w:val="28"/>
          <w:szCs w:val="28"/>
        </w:rPr>
        <w:t>. Конкретная файловая система определяет размер имен файлов и (каталогов), максимальный возможный размер файла и раздела, набор атрибутов файла. Некоторые файловые системы предоставляют сервисные возможности, например, разграничение доступа или шифрование файлов.</w:t>
      </w:r>
    </w:p>
    <w:p w:rsidR="000E1BA9" w:rsidRPr="000E1BA9" w:rsidRDefault="00976078" w:rsidP="000E1BA9">
      <w:pPr>
        <w:pStyle w:val="a6"/>
        <w:spacing w:before="0" w:beforeAutospacing="0" w:after="0" w:afterAutospacing="0" w:line="360" w:lineRule="auto"/>
        <w:ind w:firstLine="284"/>
        <w:jc w:val="both"/>
        <w:rPr>
          <w:sz w:val="28"/>
          <w:szCs w:val="28"/>
        </w:rPr>
      </w:pPr>
      <w:r w:rsidRPr="000E1BA9">
        <w:rPr>
          <w:sz w:val="28"/>
          <w:szCs w:val="28"/>
        </w:rPr>
        <w:t>Файловая система связывает носитель информации с одной стороны и API</w:t>
      </w:r>
      <w:r w:rsidR="00975665" w:rsidRPr="000E1BA9">
        <w:rPr>
          <w:sz w:val="28"/>
          <w:szCs w:val="28"/>
        </w:rPr>
        <w:t xml:space="preserve"> для доступа к файлам— с другой. </w:t>
      </w:r>
      <w:r w:rsidR="00975665" w:rsidRPr="000E1BA9">
        <w:rPr>
          <w:i/>
          <w:iCs/>
          <w:sz w:val="28"/>
          <w:szCs w:val="28"/>
        </w:rPr>
        <w:t>API</w:t>
      </w:r>
      <w:r w:rsidR="00975665" w:rsidRPr="000E1BA9">
        <w:rPr>
          <w:sz w:val="28"/>
          <w:szCs w:val="28"/>
        </w:rPr>
        <w:t xml:space="preserve"> (</w:t>
      </w:r>
      <w:proofErr w:type="spellStart"/>
      <w:r w:rsidR="00BB02D2">
        <w:fldChar w:fldCharType="begin"/>
      </w:r>
      <w:r w:rsidR="00D30752">
        <w:instrText>HYPERLINK "https://ru.wikipedia.org/wiki/%D0%90%D0%BD%D0%B3%D0%BB%D0%B8%D0%B9%D1%81%D0%BA%D0%B8%D0%B9_%D1%8F%D0%B7%D1%8B%D0%BA" \o "Английский язык"</w:instrText>
      </w:r>
      <w:r w:rsidR="00BB02D2">
        <w:fldChar w:fldCharType="end"/>
      </w:r>
      <w:r w:rsidR="00975665" w:rsidRPr="000E1BA9">
        <w:rPr>
          <w:bCs/>
          <w:i/>
          <w:iCs/>
          <w:sz w:val="28"/>
          <w:szCs w:val="28"/>
        </w:rPr>
        <w:t>a</w:t>
      </w:r>
      <w:r w:rsidR="00975665" w:rsidRPr="000E1BA9">
        <w:rPr>
          <w:i/>
          <w:iCs/>
          <w:sz w:val="28"/>
          <w:szCs w:val="28"/>
        </w:rPr>
        <w:t>pplication</w:t>
      </w:r>
      <w:proofErr w:type="spellEnd"/>
      <w:r w:rsidR="00975665" w:rsidRPr="000E1BA9">
        <w:rPr>
          <w:i/>
          <w:iCs/>
          <w:sz w:val="28"/>
          <w:szCs w:val="28"/>
        </w:rPr>
        <w:t xml:space="preserve"> </w:t>
      </w:r>
      <w:proofErr w:type="spellStart"/>
      <w:r w:rsidR="00975665" w:rsidRPr="000E1BA9">
        <w:rPr>
          <w:bCs/>
          <w:i/>
          <w:iCs/>
          <w:sz w:val="28"/>
          <w:szCs w:val="28"/>
        </w:rPr>
        <w:t>p</w:t>
      </w:r>
      <w:r w:rsidR="00975665" w:rsidRPr="000E1BA9">
        <w:rPr>
          <w:i/>
          <w:iCs/>
          <w:sz w:val="28"/>
          <w:szCs w:val="28"/>
        </w:rPr>
        <w:t>rogramming</w:t>
      </w:r>
      <w:proofErr w:type="spellEnd"/>
      <w:r w:rsidR="00975665" w:rsidRPr="000E1BA9">
        <w:rPr>
          <w:i/>
          <w:iCs/>
          <w:sz w:val="28"/>
          <w:szCs w:val="28"/>
        </w:rPr>
        <w:t xml:space="preserve"> </w:t>
      </w:r>
      <w:proofErr w:type="spellStart"/>
      <w:r w:rsidR="00975665" w:rsidRPr="000E1BA9">
        <w:rPr>
          <w:bCs/>
          <w:i/>
          <w:iCs/>
          <w:sz w:val="28"/>
          <w:szCs w:val="28"/>
        </w:rPr>
        <w:t>i</w:t>
      </w:r>
      <w:r w:rsidR="00975665" w:rsidRPr="000E1BA9">
        <w:rPr>
          <w:i/>
          <w:iCs/>
          <w:sz w:val="28"/>
          <w:szCs w:val="28"/>
        </w:rPr>
        <w:t>nterface</w:t>
      </w:r>
      <w:proofErr w:type="spellEnd"/>
      <w:r w:rsidR="00975665" w:rsidRPr="000E1BA9">
        <w:rPr>
          <w:i/>
          <w:iCs/>
          <w:sz w:val="28"/>
          <w:szCs w:val="28"/>
        </w:rPr>
        <w:t>)</w:t>
      </w:r>
      <w:r w:rsidR="00975665" w:rsidRPr="000E1BA9">
        <w:rPr>
          <w:sz w:val="28"/>
          <w:szCs w:val="28"/>
        </w:rPr>
        <w:t xml:space="preserve">  это</w:t>
      </w:r>
      <w:r w:rsidR="00975665" w:rsidRPr="000E1BA9">
        <w:rPr>
          <w:i/>
          <w:iCs/>
          <w:sz w:val="28"/>
          <w:szCs w:val="28"/>
        </w:rPr>
        <w:t xml:space="preserve"> </w:t>
      </w:r>
      <w:r w:rsidR="00975665" w:rsidRPr="000E1BA9">
        <w:rPr>
          <w:bCs/>
          <w:sz w:val="28"/>
          <w:szCs w:val="28"/>
        </w:rPr>
        <w:t>интерфейс программирования приложений</w:t>
      </w:r>
      <w:r w:rsidR="00BB5A68">
        <w:rPr>
          <w:bCs/>
          <w:sz w:val="28"/>
          <w:szCs w:val="28"/>
        </w:rPr>
        <w:t xml:space="preserve"> –</w:t>
      </w:r>
      <w:r w:rsidR="00975665" w:rsidRPr="000E1BA9">
        <w:rPr>
          <w:sz w:val="28"/>
          <w:szCs w:val="28"/>
        </w:rPr>
        <w:t xml:space="preserve"> набор готовых классов, процедур, функций, структур и констант, предоставляемых приложением (библиотекой, сервисом) или операционной системой для использования во внешних программных продуктах</w:t>
      </w:r>
      <w:r w:rsidR="000E1BA9" w:rsidRPr="000E1BA9">
        <w:rPr>
          <w:sz w:val="28"/>
          <w:szCs w:val="28"/>
        </w:rPr>
        <w:t>.</w:t>
      </w:r>
    </w:p>
    <w:p w:rsidR="00976078" w:rsidRDefault="000E1BA9" w:rsidP="000E1BA9">
      <w:pPr>
        <w:pStyle w:val="a6"/>
        <w:spacing w:before="0" w:beforeAutospacing="0" w:after="0" w:afterAutospacing="0" w:line="360" w:lineRule="auto"/>
        <w:ind w:firstLine="284"/>
        <w:jc w:val="both"/>
        <w:rPr>
          <w:sz w:val="28"/>
          <w:szCs w:val="28"/>
        </w:rPr>
      </w:pPr>
      <w:r w:rsidRPr="000E1BA9">
        <w:rPr>
          <w:sz w:val="28"/>
          <w:szCs w:val="28"/>
        </w:rPr>
        <w:t>Ф</w:t>
      </w:r>
      <w:r w:rsidR="00976078" w:rsidRPr="000E1BA9">
        <w:rPr>
          <w:sz w:val="28"/>
          <w:szCs w:val="28"/>
        </w:rPr>
        <w:t>айловая система устанавливает, где и как будет записан файл на физическом носителе (например, жёстком диске).</w:t>
      </w:r>
      <w:r w:rsidRPr="000E1BA9">
        <w:rPr>
          <w:sz w:val="28"/>
          <w:szCs w:val="28"/>
        </w:rPr>
        <w:t xml:space="preserve"> </w:t>
      </w:r>
      <w:r w:rsidR="00976078" w:rsidRPr="000E1BA9">
        <w:rPr>
          <w:sz w:val="28"/>
          <w:szCs w:val="28"/>
        </w:rPr>
        <w:t xml:space="preserve">Однако файловая система не обязательно напрямую связана с физическим носителем информации. Существуют виртуальные файловые системы, а также сетевые файловые </w:t>
      </w:r>
      <w:r w:rsidR="00976078" w:rsidRPr="000E1BA9">
        <w:rPr>
          <w:sz w:val="28"/>
          <w:szCs w:val="28"/>
        </w:rPr>
        <w:lastRenderedPageBreak/>
        <w:t>системы, которые являются лишь способом доступа к файлам, находящимся на удалённом компьютере.</w:t>
      </w:r>
    </w:p>
    <w:p w:rsidR="005E30B5" w:rsidRPr="005E30B5" w:rsidRDefault="005E30B5" w:rsidP="005E30B5">
      <w:pPr>
        <w:pStyle w:val="a6"/>
        <w:spacing w:before="0" w:beforeAutospacing="0" w:after="0" w:afterAutospacing="0" w:line="360" w:lineRule="auto"/>
        <w:ind w:firstLine="284"/>
        <w:jc w:val="center"/>
        <w:rPr>
          <w:bCs/>
          <w:i/>
          <w:sz w:val="28"/>
          <w:szCs w:val="28"/>
        </w:rPr>
      </w:pPr>
      <w:r w:rsidRPr="005E30B5">
        <w:rPr>
          <w:bCs/>
          <w:i/>
          <w:sz w:val="28"/>
          <w:szCs w:val="28"/>
        </w:rPr>
        <w:t>Hosts-файл</w:t>
      </w:r>
    </w:p>
    <w:p w:rsidR="005E30B5" w:rsidRPr="005E30B5" w:rsidRDefault="005E30B5" w:rsidP="000E1BA9">
      <w:pPr>
        <w:pStyle w:val="a6"/>
        <w:spacing w:before="0" w:beforeAutospacing="0" w:after="0" w:afterAutospacing="0" w:line="360" w:lineRule="auto"/>
        <w:ind w:firstLine="284"/>
        <w:jc w:val="both"/>
        <w:rPr>
          <w:sz w:val="28"/>
          <w:szCs w:val="28"/>
        </w:rPr>
      </w:pPr>
      <w:r>
        <w:rPr>
          <w:b/>
          <w:bCs/>
          <w:sz w:val="28"/>
          <w:szCs w:val="28"/>
          <w:lang w:val="en-US"/>
        </w:rPr>
        <w:t>H</w:t>
      </w:r>
      <w:proofErr w:type="spellStart"/>
      <w:r w:rsidRPr="005E30B5">
        <w:rPr>
          <w:b/>
          <w:bCs/>
          <w:sz w:val="28"/>
          <w:szCs w:val="28"/>
        </w:rPr>
        <w:t>osts</w:t>
      </w:r>
      <w:proofErr w:type="spellEnd"/>
      <w:r w:rsidRPr="005E30B5">
        <w:rPr>
          <w:sz w:val="28"/>
          <w:szCs w:val="28"/>
        </w:rPr>
        <w:t xml:space="preserve">— текстовый файл, содержащий базу данных доменных имен и используемый при их трансляции в сетевые адреса. Запрос к </w:t>
      </w:r>
      <w:r w:rsidRPr="005E30B5">
        <w:rPr>
          <w:sz w:val="28"/>
          <w:szCs w:val="28"/>
          <w:lang w:val="en-US"/>
        </w:rPr>
        <w:t>hosts</w:t>
      </w:r>
      <w:r w:rsidRPr="005E30B5">
        <w:rPr>
          <w:sz w:val="28"/>
          <w:szCs w:val="28"/>
        </w:rPr>
        <w:t>-файлу имеет приоритет перед обращением к DNS-серверу.</w:t>
      </w:r>
    </w:p>
    <w:p w:rsidR="005E30B5" w:rsidRPr="005E30B5" w:rsidRDefault="005E30B5" w:rsidP="005E30B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5E30B5">
        <w:rPr>
          <w:rFonts w:ascii="Times New Roman" w:eastAsia="Times New Roman" w:hAnsi="Times New Roman" w:cs="Times New Roman"/>
          <w:sz w:val="28"/>
          <w:szCs w:val="28"/>
        </w:rPr>
        <w:t xml:space="preserve">В ОС </w:t>
      </w:r>
      <w:r w:rsidRPr="005E30B5">
        <w:rPr>
          <w:rFonts w:ascii="Times New Roman" w:eastAsia="Times New Roman" w:hAnsi="Times New Roman" w:cs="Times New Roman"/>
          <w:sz w:val="28"/>
          <w:szCs w:val="28"/>
          <w:lang w:val="en-US"/>
        </w:rPr>
        <w:t>Windows</w:t>
      </w:r>
      <w:r w:rsidRPr="005E30B5">
        <w:rPr>
          <w:rFonts w:ascii="Times New Roman" w:eastAsia="Times New Roman" w:hAnsi="Times New Roman" w:cs="Times New Roman"/>
          <w:sz w:val="28"/>
          <w:szCs w:val="28"/>
        </w:rPr>
        <w:t xml:space="preserve"> файл </w:t>
      </w:r>
      <w:proofErr w:type="spellStart"/>
      <w:r w:rsidRPr="005E30B5">
        <w:rPr>
          <w:rFonts w:ascii="Times New Roman" w:eastAsia="Times New Roman" w:hAnsi="Times New Roman" w:cs="Times New Roman"/>
          <w:bCs/>
          <w:sz w:val="28"/>
          <w:szCs w:val="28"/>
        </w:rPr>
        <w:t>hosts</w:t>
      </w:r>
      <w:proofErr w:type="spellEnd"/>
      <w:r w:rsidRPr="005E30B5">
        <w:rPr>
          <w:rFonts w:ascii="Times New Roman" w:eastAsia="Times New Roman" w:hAnsi="Times New Roman" w:cs="Times New Roman"/>
          <w:sz w:val="28"/>
          <w:szCs w:val="28"/>
        </w:rPr>
        <w:t xml:space="preserve"> физически находится в директории</w:t>
      </w:r>
      <w:r w:rsidR="005165F2">
        <w:rPr>
          <w:rFonts w:ascii="Times New Roman" w:eastAsia="Times New Roman" w:hAnsi="Times New Roman" w:cs="Times New Roman"/>
          <w:sz w:val="28"/>
          <w:szCs w:val="28"/>
        </w:rPr>
        <w:t xml:space="preserve"> (рис.7)</w:t>
      </w:r>
      <w:r w:rsidRPr="005E30B5">
        <w:rPr>
          <w:rFonts w:ascii="Times New Roman" w:eastAsia="Times New Roman" w:hAnsi="Times New Roman" w:cs="Times New Roman"/>
          <w:sz w:val="28"/>
          <w:szCs w:val="28"/>
        </w:rPr>
        <w:t>:</w:t>
      </w:r>
    </w:p>
    <w:p w:rsidR="005E30B5" w:rsidRPr="005E30B5" w:rsidRDefault="005E30B5" w:rsidP="005E30B5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en-US"/>
        </w:rPr>
      </w:pPr>
      <w:r w:rsidRPr="005E30B5"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\Windows\System32\drivers\etc\</w:t>
      </w:r>
      <w:r w:rsidRPr="005E30B5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- </w:t>
      </w:r>
      <w:r w:rsidRPr="005E30B5">
        <w:rPr>
          <w:rFonts w:ascii="Times New Roman" w:eastAsia="Times New Roman" w:hAnsi="Times New Roman" w:cs="Times New Roman"/>
          <w:sz w:val="28"/>
          <w:szCs w:val="28"/>
        </w:rPr>
        <w:t>для</w:t>
      </w:r>
      <w:r w:rsidRPr="005E30B5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Windows 2000/NT/XP/Vista\7</w:t>
      </w:r>
    </w:p>
    <w:p w:rsidR="005E30B5" w:rsidRPr="005165F2" w:rsidRDefault="005E30B5" w:rsidP="005E30B5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en-US"/>
        </w:rPr>
      </w:pPr>
      <w:r w:rsidRPr="005165F2"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\Windows\</w:t>
      </w:r>
      <w:r w:rsidRPr="005E30B5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- </w:t>
      </w:r>
      <w:r w:rsidRPr="005E30B5">
        <w:rPr>
          <w:rFonts w:ascii="Times New Roman" w:eastAsia="Times New Roman" w:hAnsi="Times New Roman" w:cs="Times New Roman"/>
          <w:sz w:val="28"/>
          <w:szCs w:val="28"/>
        </w:rPr>
        <w:t>для</w:t>
      </w:r>
      <w:r w:rsidRPr="005E30B5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</w:t>
      </w:r>
      <w:r w:rsidRPr="005E30B5">
        <w:rPr>
          <w:rFonts w:ascii="Times New Roman" w:eastAsia="Times New Roman" w:hAnsi="Times New Roman" w:cs="Times New Roman"/>
          <w:sz w:val="28"/>
          <w:szCs w:val="28"/>
        </w:rPr>
        <w:t>старых</w:t>
      </w:r>
      <w:r w:rsidRPr="005E30B5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Windows 95/98/ME</w:t>
      </w:r>
      <w:r w:rsidR="005165F2" w:rsidRPr="005165F2">
        <w:rPr>
          <w:rFonts w:ascii="Times New Roman" w:eastAsia="Times New Roman" w:hAnsi="Times New Roman" w:cs="Times New Roman"/>
          <w:sz w:val="28"/>
          <w:szCs w:val="28"/>
          <w:lang w:val="en-US"/>
        </w:rPr>
        <w:t>.</w:t>
      </w:r>
    </w:p>
    <w:p w:rsidR="005165F2" w:rsidRDefault="005165F2" w:rsidP="005165F2">
      <w:pPr>
        <w:spacing w:before="100" w:beforeAutospacing="1" w:after="100" w:afterAutospacing="1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6000750" cy="2229485"/>
            <wp:effectExtent l="19050" t="0" r="0" b="0"/>
            <wp:docPr id="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r="-1015" b="530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22294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>Рис.7</w:t>
      </w:r>
    </w:p>
    <w:p w:rsidR="005165F2" w:rsidRPr="005E30B5" w:rsidRDefault="005165F2" w:rsidP="00B13367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165F2">
        <w:rPr>
          <w:rFonts w:ascii="Times New Roman" w:hAnsi="Times New Roman" w:cs="Times New Roman"/>
          <w:sz w:val="28"/>
          <w:szCs w:val="28"/>
        </w:rPr>
        <w:t xml:space="preserve">По умолчанию в нормальном hosts-файле должен быть указан только один IP-адрес, это - </w:t>
      </w:r>
      <w:r w:rsidRPr="005165F2">
        <w:rPr>
          <w:rStyle w:val="a9"/>
          <w:rFonts w:ascii="Times New Roman" w:hAnsi="Times New Roman" w:cs="Times New Roman"/>
          <w:sz w:val="28"/>
          <w:szCs w:val="28"/>
        </w:rPr>
        <w:t>127.0.0.1</w:t>
      </w:r>
      <w:r w:rsidRPr="005165F2">
        <w:rPr>
          <w:rFonts w:ascii="Times New Roman" w:hAnsi="Times New Roman" w:cs="Times New Roman"/>
          <w:sz w:val="28"/>
          <w:szCs w:val="28"/>
        </w:rPr>
        <w:t>. Этот IP-</w:t>
      </w:r>
      <w:r>
        <w:rPr>
          <w:rFonts w:ascii="Times New Roman" w:hAnsi="Times New Roman" w:cs="Times New Roman"/>
          <w:sz w:val="28"/>
          <w:szCs w:val="28"/>
        </w:rPr>
        <w:t>адрес</w:t>
      </w:r>
      <w:r w:rsidRPr="005165F2">
        <w:rPr>
          <w:rFonts w:ascii="Times New Roman" w:hAnsi="Times New Roman" w:cs="Times New Roman"/>
          <w:sz w:val="28"/>
          <w:szCs w:val="28"/>
        </w:rPr>
        <w:t xml:space="preserve"> зарезервирован для </w:t>
      </w:r>
      <w:proofErr w:type="spellStart"/>
      <w:r w:rsidRPr="005165F2">
        <w:rPr>
          <w:rFonts w:ascii="Times New Roman" w:hAnsi="Times New Roman" w:cs="Times New Roman"/>
          <w:sz w:val="28"/>
          <w:szCs w:val="28"/>
        </w:rPr>
        <w:t>localhost</w:t>
      </w:r>
      <w:proofErr w:type="spellEnd"/>
      <w:r w:rsidRPr="005165F2">
        <w:rPr>
          <w:rFonts w:ascii="Times New Roman" w:hAnsi="Times New Roman" w:cs="Times New Roman"/>
          <w:sz w:val="28"/>
          <w:szCs w:val="28"/>
        </w:rPr>
        <w:t xml:space="preserve">, то есть для вашего локального ПК </w:t>
      </w:r>
      <w:r>
        <w:rPr>
          <w:rFonts w:ascii="Times New Roman" w:hAnsi="Times New Roman" w:cs="Times New Roman"/>
          <w:sz w:val="28"/>
          <w:szCs w:val="28"/>
        </w:rPr>
        <w:t>(рис.8).</w:t>
      </w:r>
      <w:r w:rsidR="007D1DC5">
        <w:rPr>
          <w:rFonts w:ascii="Times New Roman" w:hAnsi="Times New Roman" w:cs="Times New Roman"/>
          <w:sz w:val="28"/>
          <w:szCs w:val="28"/>
        </w:rPr>
        <w:t xml:space="preserve"> </w:t>
      </w:r>
      <w:r w:rsidR="007D1DC5" w:rsidRPr="007D1DC5">
        <w:rPr>
          <w:rFonts w:ascii="Times New Roman" w:hAnsi="Times New Roman" w:cs="Times New Roman"/>
          <w:sz w:val="28"/>
          <w:szCs w:val="28"/>
        </w:rPr>
        <w:t xml:space="preserve">Файл </w:t>
      </w:r>
      <w:proofErr w:type="spellStart"/>
      <w:r w:rsidR="007D1DC5" w:rsidRPr="007D1DC5">
        <w:rPr>
          <w:rStyle w:val="a9"/>
          <w:rFonts w:ascii="Times New Roman" w:hAnsi="Times New Roman" w:cs="Times New Roman"/>
          <w:sz w:val="28"/>
          <w:szCs w:val="28"/>
        </w:rPr>
        <w:t>hosts</w:t>
      </w:r>
      <w:proofErr w:type="spellEnd"/>
      <w:r w:rsidR="007D1DC5" w:rsidRPr="007D1DC5">
        <w:rPr>
          <w:rFonts w:ascii="Times New Roman" w:hAnsi="Times New Roman" w:cs="Times New Roman"/>
          <w:sz w:val="28"/>
          <w:szCs w:val="28"/>
        </w:rPr>
        <w:t xml:space="preserve"> - это простой текстовый файл, не имеющий никакого расширения. </w:t>
      </w:r>
    </w:p>
    <w:p w:rsidR="00D06AE2" w:rsidRDefault="005165F2" w:rsidP="00D06AE2">
      <w:pPr>
        <w:spacing w:after="0" w:line="360" w:lineRule="auto"/>
        <w:ind w:firstLine="284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6038850" cy="2277110"/>
            <wp:effectExtent l="19050" t="0" r="0" b="0"/>
            <wp:docPr id="7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r="-1657" b="520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8850" cy="22771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65F2" w:rsidRDefault="005165F2" w:rsidP="00D06AE2">
      <w:pPr>
        <w:spacing w:after="0" w:line="360" w:lineRule="auto"/>
        <w:ind w:firstLine="284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 8</w:t>
      </w:r>
    </w:p>
    <w:p w:rsidR="005165F2" w:rsidRDefault="00B13367" w:rsidP="00B13367">
      <w:pPr>
        <w:spacing w:after="0" w:line="360" w:lineRule="auto"/>
        <w:ind w:firstLine="284"/>
        <w:jc w:val="both"/>
        <w:rPr>
          <w:rFonts w:ascii="Times New Roman" w:hAnsi="Times New Roman" w:cs="Times New Roman"/>
          <w:sz w:val="28"/>
          <w:szCs w:val="28"/>
        </w:rPr>
      </w:pPr>
      <w:r w:rsidRPr="00B13367">
        <w:rPr>
          <w:rFonts w:ascii="Times New Roman" w:hAnsi="Times New Roman" w:cs="Times New Roman"/>
          <w:sz w:val="28"/>
          <w:szCs w:val="28"/>
        </w:rPr>
        <w:lastRenderedPageBreak/>
        <w:t xml:space="preserve">Часто вредоносные программы дописывают в файл </w:t>
      </w:r>
      <w:proofErr w:type="spellStart"/>
      <w:r w:rsidRPr="00B13367">
        <w:rPr>
          <w:rFonts w:ascii="Times New Roman" w:hAnsi="Times New Roman" w:cs="Times New Roman"/>
          <w:sz w:val="28"/>
          <w:szCs w:val="28"/>
        </w:rPr>
        <w:t>hosts</w:t>
      </w:r>
      <w:proofErr w:type="spellEnd"/>
      <w:r w:rsidRPr="00B13367">
        <w:rPr>
          <w:rFonts w:ascii="Times New Roman" w:hAnsi="Times New Roman" w:cs="Times New Roman"/>
          <w:sz w:val="28"/>
          <w:szCs w:val="28"/>
        </w:rPr>
        <w:t xml:space="preserve"> нужные злоумышленникам перенаправления для браузеров (рис.9).</w:t>
      </w:r>
    </w:p>
    <w:p w:rsidR="00B13367" w:rsidRDefault="00014CE1" w:rsidP="00B13367">
      <w:pPr>
        <w:spacing w:after="0" w:line="360" w:lineRule="auto"/>
        <w:ind w:firstLine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934075" cy="3657600"/>
            <wp:effectExtent l="19050" t="0" r="952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657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3367" w:rsidRDefault="000D151A" w:rsidP="000D151A">
      <w:pPr>
        <w:spacing w:after="0" w:line="360" w:lineRule="auto"/>
        <w:ind w:firstLine="284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Рис.9</w:t>
      </w:r>
    </w:p>
    <w:p w:rsidR="00B8153B" w:rsidRDefault="00B8153B" w:rsidP="00B8153B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 правило</w:t>
      </w:r>
      <w:r w:rsidRPr="00B8153B">
        <w:rPr>
          <w:rFonts w:ascii="Times New Roman" w:hAnsi="Times New Roman" w:cs="Times New Roman"/>
          <w:sz w:val="28"/>
          <w:szCs w:val="28"/>
        </w:rPr>
        <w:t xml:space="preserve"> переадресация делается на </w:t>
      </w:r>
      <w:r>
        <w:rPr>
          <w:rFonts w:ascii="Times New Roman" w:hAnsi="Times New Roman" w:cs="Times New Roman"/>
          <w:sz w:val="28"/>
          <w:szCs w:val="28"/>
        </w:rPr>
        <w:t>подставной</w:t>
      </w:r>
      <w:r w:rsidRPr="00B8153B">
        <w:rPr>
          <w:rFonts w:ascii="Times New Roman" w:hAnsi="Times New Roman" w:cs="Times New Roman"/>
          <w:sz w:val="28"/>
          <w:szCs w:val="28"/>
        </w:rPr>
        <w:t xml:space="preserve"> сайт, визуально не отличающийся от настоящего ресурса, при этом у пользователя воруются логин и пароль (он сам их вводит в якобы настоящие поля сайта)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B8153B" w:rsidRDefault="00B8153B" w:rsidP="00B8153B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рис. 10 приведены протоколы выполнения команды </w:t>
      </w:r>
      <w:r w:rsidRPr="00014CE1">
        <w:rPr>
          <w:rFonts w:ascii="Times New Roman" w:hAnsi="Times New Roman" w:cs="Times New Roman"/>
          <w:b/>
          <w:sz w:val="28"/>
          <w:szCs w:val="28"/>
          <w:lang w:val="en-US"/>
        </w:rPr>
        <w:t>ping</w:t>
      </w:r>
      <w:r w:rsidRPr="00014CE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014CE1">
        <w:rPr>
          <w:rFonts w:ascii="Times New Roman" w:hAnsi="Times New Roman" w:cs="Times New Roman"/>
          <w:b/>
          <w:sz w:val="28"/>
          <w:szCs w:val="28"/>
          <w:lang w:val="en-US"/>
        </w:rPr>
        <w:t>www</w:t>
      </w:r>
      <w:r w:rsidRPr="00014CE1">
        <w:rPr>
          <w:rFonts w:ascii="Times New Roman" w:hAnsi="Times New Roman" w:cs="Times New Roman"/>
          <w:b/>
          <w:sz w:val="28"/>
          <w:szCs w:val="28"/>
        </w:rPr>
        <w:t>.</w:t>
      </w:r>
      <w:proofErr w:type="spellStart"/>
      <w:r w:rsidRPr="00014CE1">
        <w:rPr>
          <w:rFonts w:ascii="Times New Roman" w:hAnsi="Times New Roman" w:cs="Times New Roman"/>
          <w:b/>
          <w:sz w:val="28"/>
          <w:szCs w:val="28"/>
          <w:lang w:val="en-US"/>
        </w:rPr>
        <w:t>odnoklassniki</w:t>
      </w:r>
      <w:proofErr w:type="spellEnd"/>
      <w:r w:rsidRPr="00014CE1">
        <w:rPr>
          <w:rFonts w:ascii="Times New Roman" w:hAnsi="Times New Roman" w:cs="Times New Roman"/>
          <w:b/>
          <w:sz w:val="28"/>
          <w:szCs w:val="28"/>
        </w:rPr>
        <w:t>.</w:t>
      </w:r>
      <w:proofErr w:type="spellStart"/>
      <w:r w:rsidRPr="00014CE1">
        <w:rPr>
          <w:rFonts w:ascii="Times New Roman" w:hAnsi="Times New Roman" w:cs="Times New Roman"/>
          <w:b/>
          <w:sz w:val="28"/>
          <w:szCs w:val="28"/>
          <w:lang w:val="en-US"/>
        </w:rPr>
        <w:t>ru</w:t>
      </w:r>
      <w:proofErr w:type="spellEnd"/>
      <w:r w:rsidRPr="00B8153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для </w:t>
      </w:r>
      <w:r>
        <w:rPr>
          <w:rFonts w:ascii="Times New Roman" w:hAnsi="Times New Roman" w:cs="Times New Roman"/>
          <w:sz w:val="28"/>
          <w:szCs w:val="28"/>
          <w:lang w:val="en-US"/>
        </w:rPr>
        <w:t>hosts</w:t>
      </w:r>
      <w:r w:rsidRPr="00B8153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файлов содержание к</w:t>
      </w:r>
      <w:r w:rsidR="00014CE1"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 xml:space="preserve">торых приведено на рис. 8 и рис. 9.  </w:t>
      </w:r>
    </w:p>
    <w:p w:rsidR="00B8153B" w:rsidRPr="00B8153B" w:rsidRDefault="00B8153B" w:rsidP="00B8153B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0D151A" w:rsidRDefault="00014CE1" w:rsidP="00014CE1">
      <w:pPr>
        <w:spacing w:after="0" w:line="360" w:lineRule="auto"/>
        <w:ind w:firstLine="284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4089400" cy="3270250"/>
            <wp:effectExtent l="19050" t="0" r="635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r="11295" b="531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9400" cy="3270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4CE1" w:rsidRDefault="00014CE1" w:rsidP="00014CE1">
      <w:pPr>
        <w:spacing w:after="0" w:line="360" w:lineRule="auto"/>
        <w:ind w:firstLine="284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 10</w:t>
      </w:r>
    </w:p>
    <w:p w:rsidR="00014CE1" w:rsidRDefault="00014CE1" w:rsidP="0005290A">
      <w:pPr>
        <w:spacing w:after="0" w:line="360" w:lineRule="auto"/>
        <w:ind w:firstLine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 первом выполнении команды </w:t>
      </w:r>
      <w:r w:rsidRPr="00014CE1">
        <w:rPr>
          <w:rFonts w:ascii="Times New Roman" w:hAnsi="Times New Roman" w:cs="Times New Roman"/>
          <w:b/>
          <w:sz w:val="28"/>
          <w:szCs w:val="28"/>
          <w:lang w:val="en-US"/>
        </w:rPr>
        <w:t>ping</w:t>
      </w:r>
      <w:r w:rsidRPr="00014CE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014CE1">
        <w:rPr>
          <w:rFonts w:ascii="Times New Roman" w:hAnsi="Times New Roman" w:cs="Times New Roman"/>
          <w:b/>
          <w:sz w:val="28"/>
          <w:szCs w:val="28"/>
          <w:lang w:val="en-US"/>
        </w:rPr>
        <w:t>www</w:t>
      </w:r>
      <w:r w:rsidRPr="00014CE1">
        <w:rPr>
          <w:rFonts w:ascii="Times New Roman" w:hAnsi="Times New Roman" w:cs="Times New Roman"/>
          <w:b/>
          <w:sz w:val="28"/>
          <w:szCs w:val="28"/>
        </w:rPr>
        <w:t>.</w:t>
      </w:r>
      <w:proofErr w:type="spellStart"/>
      <w:r w:rsidRPr="00014CE1">
        <w:rPr>
          <w:rFonts w:ascii="Times New Roman" w:hAnsi="Times New Roman" w:cs="Times New Roman"/>
          <w:b/>
          <w:sz w:val="28"/>
          <w:szCs w:val="28"/>
          <w:lang w:val="en-US"/>
        </w:rPr>
        <w:t>odnoklassniki</w:t>
      </w:r>
      <w:proofErr w:type="spellEnd"/>
      <w:r w:rsidRPr="00014CE1">
        <w:rPr>
          <w:rFonts w:ascii="Times New Roman" w:hAnsi="Times New Roman" w:cs="Times New Roman"/>
          <w:b/>
          <w:sz w:val="28"/>
          <w:szCs w:val="28"/>
        </w:rPr>
        <w:t>.</w:t>
      </w:r>
      <w:proofErr w:type="spellStart"/>
      <w:r w:rsidRPr="00014CE1">
        <w:rPr>
          <w:rFonts w:ascii="Times New Roman" w:hAnsi="Times New Roman" w:cs="Times New Roman"/>
          <w:b/>
          <w:sz w:val="28"/>
          <w:szCs w:val="28"/>
          <w:lang w:val="en-US"/>
        </w:rPr>
        <w:t>ru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05290A" w:rsidRPr="0005290A">
        <w:rPr>
          <w:rFonts w:ascii="Times New Roman" w:hAnsi="Times New Roman" w:cs="Times New Roman"/>
          <w:sz w:val="28"/>
          <w:szCs w:val="28"/>
        </w:rPr>
        <w:t>(рис.10)</w:t>
      </w:r>
      <w:r w:rsidR="0005290A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014CE1">
        <w:rPr>
          <w:rFonts w:ascii="Times New Roman" w:hAnsi="Times New Roman" w:cs="Times New Roman"/>
          <w:sz w:val="28"/>
          <w:szCs w:val="28"/>
        </w:rPr>
        <w:t xml:space="preserve">происходит </w:t>
      </w:r>
      <w:r>
        <w:rPr>
          <w:rFonts w:ascii="Times New Roman" w:hAnsi="Times New Roman" w:cs="Times New Roman"/>
          <w:sz w:val="28"/>
          <w:szCs w:val="28"/>
        </w:rPr>
        <w:t xml:space="preserve">обмен данными с узлом которому соответствует </w:t>
      </w:r>
      <w:r>
        <w:rPr>
          <w:rFonts w:ascii="Times New Roman" w:hAnsi="Times New Roman" w:cs="Times New Roman"/>
          <w:sz w:val="28"/>
          <w:szCs w:val="28"/>
          <w:lang w:val="en-US"/>
        </w:rPr>
        <w:t>IP</w:t>
      </w:r>
      <w:r>
        <w:rPr>
          <w:rFonts w:ascii="Times New Roman" w:hAnsi="Times New Roman" w:cs="Times New Roman"/>
          <w:sz w:val="28"/>
          <w:szCs w:val="28"/>
        </w:rPr>
        <w:t xml:space="preserve">-адрес 23.94.146.54, который поставлен в соответствие </w:t>
      </w:r>
      <w:r w:rsidR="000C7027">
        <w:rPr>
          <w:rFonts w:ascii="Times New Roman" w:hAnsi="Times New Roman" w:cs="Times New Roman"/>
          <w:sz w:val="28"/>
          <w:szCs w:val="28"/>
        </w:rPr>
        <w:t xml:space="preserve">имени </w:t>
      </w:r>
      <w:r w:rsidR="000C7027" w:rsidRPr="00014CE1">
        <w:rPr>
          <w:rFonts w:ascii="Times New Roman" w:hAnsi="Times New Roman" w:cs="Times New Roman"/>
          <w:b/>
          <w:sz w:val="28"/>
          <w:szCs w:val="28"/>
          <w:lang w:val="en-US"/>
        </w:rPr>
        <w:t>www</w:t>
      </w:r>
      <w:r w:rsidR="000C7027" w:rsidRPr="00014CE1">
        <w:rPr>
          <w:rFonts w:ascii="Times New Roman" w:hAnsi="Times New Roman" w:cs="Times New Roman"/>
          <w:b/>
          <w:sz w:val="28"/>
          <w:szCs w:val="28"/>
        </w:rPr>
        <w:t>.</w:t>
      </w:r>
      <w:proofErr w:type="spellStart"/>
      <w:r w:rsidR="000C7027" w:rsidRPr="00014CE1">
        <w:rPr>
          <w:rFonts w:ascii="Times New Roman" w:hAnsi="Times New Roman" w:cs="Times New Roman"/>
          <w:b/>
          <w:sz w:val="28"/>
          <w:szCs w:val="28"/>
          <w:lang w:val="en-US"/>
        </w:rPr>
        <w:t>odnoklassniki</w:t>
      </w:r>
      <w:proofErr w:type="spellEnd"/>
      <w:r w:rsidR="000C7027" w:rsidRPr="00014CE1">
        <w:rPr>
          <w:rFonts w:ascii="Times New Roman" w:hAnsi="Times New Roman" w:cs="Times New Roman"/>
          <w:b/>
          <w:sz w:val="28"/>
          <w:szCs w:val="28"/>
        </w:rPr>
        <w:t>.</w:t>
      </w:r>
      <w:proofErr w:type="spellStart"/>
      <w:r w:rsidR="000C7027" w:rsidRPr="00014CE1">
        <w:rPr>
          <w:rFonts w:ascii="Times New Roman" w:hAnsi="Times New Roman" w:cs="Times New Roman"/>
          <w:b/>
          <w:sz w:val="28"/>
          <w:szCs w:val="28"/>
          <w:lang w:val="en-US"/>
        </w:rPr>
        <w:t>ru</w:t>
      </w:r>
      <w:proofErr w:type="spellEnd"/>
      <w:r w:rsidR="000C7027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0C7027" w:rsidRPr="000C7027">
        <w:rPr>
          <w:rFonts w:ascii="Times New Roman" w:hAnsi="Times New Roman" w:cs="Times New Roman"/>
          <w:sz w:val="28"/>
          <w:szCs w:val="28"/>
        </w:rPr>
        <w:t>«</w:t>
      </w:r>
      <w:proofErr w:type="gramStart"/>
      <w:r w:rsidR="000C7027" w:rsidRPr="000C7027">
        <w:rPr>
          <w:rFonts w:ascii="Times New Roman" w:hAnsi="Times New Roman" w:cs="Times New Roman"/>
          <w:sz w:val="28"/>
          <w:szCs w:val="28"/>
        </w:rPr>
        <w:t>испорченным»</w:t>
      </w:r>
      <w:r w:rsidR="000C702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0C7027">
        <w:rPr>
          <w:rFonts w:ascii="Times New Roman" w:hAnsi="Times New Roman" w:cs="Times New Roman"/>
          <w:sz w:val="28"/>
          <w:szCs w:val="28"/>
          <w:lang w:val="en-US"/>
        </w:rPr>
        <w:t>host</w:t>
      </w:r>
      <w:proofErr w:type="gramEnd"/>
      <w:r w:rsidR="000C7027" w:rsidRPr="000C7027">
        <w:rPr>
          <w:rFonts w:ascii="Times New Roman" w:hAnsi="Times New Roman" w:cs="Times New Roman"/>
          <w:sz w:val="28"/>
          <w:szCs w:val="28"/>
        </w:rPr>
        <w:t>-файлом</w:t>
      </w:r>
      <w:r w:rsidR="000C7027">
        <w:rPr>
          <w:rFonts w:ascii="Times New Roman" w:hAnsi="Times New Roman" w:cs="Times New Roman"/>
          <w:sz w:val="28"/>
          <w:szCs w:val="28"/>
        </w:rPr>
        <w:t xml:space="preserve"> </w:t>
      </w:r>
      <w:r w:rsidR="0005290A">
        <w:rPr>
          <w:rFonts w:ascii="Times New Roman" w:hAnsi="Times New Roman" w:cs="Times New Roman"/>
          <w:sz w:val="28"/>
          <w:szCs w:val="28"/>
        </w:rPr>
        <w:t xml:space="preserve">пример которого приведен на рис.9. После того как содержимое </w:t>
      </w:r>
      <w:r w:rsidR="0005290A" w:rsidRPr="000C7027">
        <w:rPr>
          <w:rFonts w:ascii="Times New Roman" w:hAnsi="Times New Roman" w:cs="Times New Roman"/>
          <w:sz w:val="28"/>
          <w:szCs w:val="28"/>
        </w:rPr>
        <w:t>«испорченн</w:t>
      </w:r>
      <w:r w:rsidR="0005290A">
        <w:rPr>
          <w:rFonts w:ascii="Times New Roman" w:hAnsi="Times New Roman" w:cs="Times New Roman"/>
          <w:sz w:val="28"/>
          <w:szCs w:val="28"/>
        </w:rPr>
        <w:t>ого</w:t>
      </w:r>
      <w:r w:rsidR="0005290A" w:rsidRPr="000C7027">
        <w:rPr>
          <w:rFonts w:ascii="Times New Roman" w:hAnsi="Times New Roman" w:cs="Times New Roman"/>
          <w:sz w:val="28"/>
          <w:szCs w:val="28"/>
        </w:rPr>
        <w:t>»</w:t>
      </w:r>
      <w:r w:rsidR="0005290A">
        <w:rPr>
          <w:rFonts w:ascii="Times New Roman" w:hAnsi="Times New Roman" w:cs="Times New Roman"/>
          <w:sz w:val="28"/>
          <w:szCs w:val="28"/>
        </w:rPr>
        <w:t xml:space="preserve"> </w:t>
      </w:r>
      <w:r w:rsidR="0005290A">
        <w:rPr>
          <w:rFonts w:ascii="Times New Roman" w:hAnsi="Times New Roman" w:cs="Times New Roman"/>
          <w:sz w:val="28"/>
          <w:szCs w:val="28"/>
          <w:lang w:val="en-US"/>
        </w:rPr>
        <w:t>host</w:t>
      </w:r>
      <w:r w:rsidR="0005290A" w:rsidRPr="000C7027">
        <w:rPr>
          <w:rFonts w:ascii="Times New Roman" w:hAnsi="Times New Roman" w:cs="Times New Roman"/>
          <w:sz w:val="28"/>
          <w:szCs w:val="28"/>
        </w:rPr>
        <w:t>-файл</w:t>
      </w:r>
      <w:r w:rsidR="0005290A">
        <w:rPr>
          <w:rFonts w:ascii="Times New Roman" w:hAnsi="Times New Roman" w:cs="Times New Roman"/>
          <w:sz w:val="28"/>
          <w:szCs w:val="28"/>
        </w:rPr>
        <w:t>а</w:t>
      </w:r>
      <w:r w:rsidRPr="00014CE1">
        <w:rPr>
          <w:rFonts w:ascii="Times New Roman" w:hAnsi="Times New Roman" w:cs="Times New Roman"/>
          <w:sz w:val="28"/>
          <w:szCs w:val="28"/>
        </w:rPr>
        <w:t xml:space="preserve"> </w:t>
      </w:r>
      <w:r w:rsidR="0005290A">
        <w:rPr>
          <w:rFonts w:ascii="Times New Roman" w:hAnsi="Times New Roman" w:cs="Times New Roman"/>
          <w:sz w:val="28"/>
          <w:szCs w:val="28"/>
        </w:rPr>
        <w:t xml:space="preserve">было подчищено до стандартного вида (рис.8) протокол выполнения повторно запущенной команды </w:t>
      </w:r>
      <w:r w:rsidR="0005290A" w:rsidRPr="00014CE1">
        <w:rPr>
          <w:rFonts w:ascii="Times New Roman" w:hAnsi="Times New Roman" w:cs="Times New Roman"/>
          <w:b/>
          <w:sz w:val="28"/>
          <w:szCs w:val="28"/>
          <w:lang w:val="en-US"/>
        </w:rPr>
        <w:t>ping</w:t>
      </w:r>
      <w:r w:rsidR="0005290A" w:rsidRPr="00014CE1">
        <w:rPr>
          <w:rFonts w:ascii="Times New Roman" w:hAnsi="Times New Roman" w:cs="Times New Roman"/>
          <w:b/>
          <w:sz w:val="28"/>
          <w:szCs w:val="28"/>
        </w:rPr>
        <w:t xml:space="preserve"> </w:t>
      </w:r>
      <w:hyperlink r:id="rId16" w:history="1">
        <w:r w:rsidR="0005290A" w:rsidRPr="0005290A">
          <w:rPr>
            <w:rStyle w:val="a7"/>
            <w:rFonts w:ascii="Times New Roman" w:hAnsi="Times New Roman" w:cs="Times New Roman"/>
            <w:b/>
            <w:color w:val="auto"/>
            <w:sz w:val="28"/>
            <w:szCs w:val="28"/>
            <w:lang w:val="en-US"/>
          </w:rPr>
          <w:t>www</w:t>
        </w:r>
        <w:r w:rsidR="0005290A" w:rsidRPr="0005290A">
          <w:rPr>
            <w:rStyle w:val="a7"/>
            <w:rFonts w:ascii="Times New Roman" w:hAnsi="Times New Roman" w:cs="Times New Roman"/>
            <w:b/>
            <w:color w:val="auto"/>
            <w:sz w:val="28"/>
            <w:szCs w:val="28"/>
          </w:rPr>
          <w:t>.</w:t>
        </w:r>
        <w:proofErr w:type="spellStart"/>
        <w:r w:rsidR="0005290A" w:rsidRPr="0005290A">
          <w:rPr>
            <w:rStyle w:val="a7"/>
            <w:rFonts w:ascii="Times New Roman" w:hAnsi="Times New Roman" w:cs="Times New Roman"/>
            <w:b/>
            <w:color w:val="auto"/>
            <w:sz w:val="28"/>
            <w:szCs w:val="28"/>
            <w:lang w:val="en-US"/>
          </w:rPr>
          <w:t>odnoklassniki</w:t>
        </w:r>
        <w:proofErr w:type="spellEnd"/>
        <w:r w:rsidR="0005290A" w:rsidRPr="0005290A">
          <w:rPr>
            <w:rStyle w:val="a7"/>
            <w:rFonts w:ascii="Times New Roman" w:hAnsi="Times New Roman" w:cs="Times New Roman"/>
            <w:b/>
            <w:color w:val="auto"/>
            <w:sz w:val="28"/>
            <w:szCs w:val="28"/>
          </w:rPr>
          <w:t>.</w:t>
        </w:r>
        <w:proofErr w:type="spellStart"/>
        <w:r w:rsidR="0005290A" w:rsidRPr="0005290A">
          <w:rPr>
            <w:rStyle w:val="a7"/>
            <w:rFonts w:ascii="Times New Roman" w:hAnsi="Times New Roman" w:cs="Times New Roman"/>
            <w:b/>
            <w:color w:val="auto"/>
            <w:sz w:val="28"/>
            <w:szCs w:val="28"/>
            <w:lang w:val="en-US"/>
          </w:rPr>
          <w:t>ru</w:t>
        </w:r>
        <w:proofErr w:type="spellEnd"/>
      </w:hyperlink>
      <w:r w:rsidR="0005290A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05290A" w:rsidRPr="0005290A">
        <w:rPr>
          <w:rFonts w:ascii="Times New Roman" w:hAnsi="Times New Roman" w:cs="Times New Roman"/>
          <w:sz w:val="28"/>
          <w:szCs w:val="28"/>
        </w:rPr>
        <w:t>несколько изменился.</w:t>
      </w:r>
    </w:p>
    <w:p w:rsidR="004D5ADE" w:rsidRPr="0005290A" w:rsidRDefault="004D5ADE" w:rsidP="0005290A">
      <w:pPr>
        <w:spacing w:after="0" w:line="360" w:lineRule="auto"/>
        <w:ind w:firstLine="284"/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sectPr w:rsidR="004D5ADE" w:rsidRPr="0005290A" w:rsidSect="00A9570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70F5350"/>
    <w:multiLevelType w:val="multilevel"/>
    <w:tmpl w:val="E744B7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73DD2EE8"/>
    <w:multiLevelType w:val="multilevel"/>
    <w:tmpl w:val="28DE1F14"/>
    <w:lvl w:ilvl="0">
      <w:start w:val="1"/>
      <w:numFmt w:val="decimal"/>
      <w:lvlText w:val="%1."/>
      <w:lvlJc w:val="left"/>
      <w:pPr>
        <w:ind w:left="1080" w:hanging="360"/>
      </w:pPr>
      <w:rPr>
        <w:rFonts w:ascii="Times New Roman" w:hAnsi="Times New Roman" w:cs="Times New Roman" w:hint="default"/>
        <w:sz w:val="28"/>
      </w:rPr>
    </w:lvl>
    <w:lvl w:ilvl="1">
      <w:start w:val="1"/>
      <w:numFmt w:val="decimal"/>
      <w:isLgl/>
      <w:lvlText w:val="%1.%2."/>
      <w:lvlJc w:val="left"/>
      <w:pPr>
        <w:ind w:left="1995" w:hanging="127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995" w:hanging="1275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995" w:hanging="1275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995" w:hanging="1275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80" w:hanging="2160"/>
      </w:pPr>
      <w:rPr>
        <w:rFonts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7F4E9B"/>
    <w:rsid w:val="00014CE1"/>
    <w:rsid w:val="0005290A"/>
    <w:rsid w:val="00087D72"/>
    <w:rsid w:val="000C7027"/>
    <w:rsid w:val="000D151A"/>
    <w:rsid w:val="000E1BA9"/>
    <w:rsid w:val="0033196F"/>
    <w:rsid w:val="004D5ADE"/>
    <w:rsid w:val="005165F2"/>
    <w:rsid w:val="005E30B5"/>
    <w:rsid w:val="00645B6C"/>
    <w:rsid w:val="00662433"/>
    <w:rsid w:val="007737CE"/>
    <w:rsid w:val="007B30F0"/>
    <w:rsid w:val="007D1DC5"/>
    <w:rsid w:val="007F4E9B"/>
    <w:rsid w:val="008D33D0"/>
    <w:rsid w:val="009242D2"/>
    <w:rsid w:val="00975665"/>
    <w:rsid w:val="00976078"/>
    <w:rsid w:val="00A9570C"/>
    <w:rsid w:val="00B13367"/>
    <w:rsid w:val="00B8153B"/>
    <w:rsid w:val="00BB02D2"/>
    <w:rsid w:val="00BB5A68"/>
    <w:rsid w:val="00D06AE2"/>
    <w:rsid w:val="00D30752"/>
    <w:rsid w:val="00D912D2"/>
    <w:rsid w:val="00E37484"/>
    <w:rsid w:val="00E9791D"/>
    <w:rsid w:val="00F40C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997AD01"/>
  <w15:docId w15:val="{BEDFAB65-74B5-42B1-AB9F-D301EC083F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9570C"/>
  </w:style>
  <w:style w:type="paragraph" w:styleId="2">
    <w:name w:val="heading 2"/>
    <w:basedOn w:val="a"/>
    <w:next w:val="a"/>
    <w:link w:val="20"/>
    <w:uiPriority w:val="9"/>
    <w:qFormat/>
    <w:rsid w:val="007F4E9B"/>
    <w:pPr>
      <w:keepNext/>
      <w:keepLines/>
      <w:spacing w:before="200" w:after="0"/>
      <w:outlineLvl w:val="1"/>
    </w:pPr>
    <w:rPr>
      <w:rFonts w:ascii="Arial" w:eastAsia="Times New Roman" w:hAnsi="Arial" w:cs="Times New Roman"/>
      <w:b/>
      <w:bCs/>
      <w:color w:val="4F81BD"/>
      <w:sz w:val="26"/>
      <w:szCs w:val="26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7F4E9B"/>
    <w:rPr>
      <w:rFonts w:ascii="Arial" w:eastAsia="Times New Roman" w:hAnsi="Arial" w:cs="Times New Roman"/>
      <w:b/>
      <w:bCs/>
      <w:color w:val="4F81BD"/>
      <w:sz w:val="26"/>
      <w:szCs w:val="26"/>
      <w:lang w:eastAsia="en-US"/>
    </w:rPr>
  </w:style>
  <w:style w:type="paragraph" w:customStyle="1" w:styleId="Iauiue">
    <w:name w:val="Iau?iue"/>
    <w:rsid w:val="009242D2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head2">
    <w:name w:val="head2"/>
    <w:basedOn w:val="a"/>
    <w:rsid w:val="008D33D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aragraf">
    <w:name w:val="paragraf"/>
    <w:basedOn w:val="a"/>
    <w:rsid w:val="008D33D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3">
    <w:name w:val="List Paragraph"/>
    <w:basedOn w:val="a"/>
    <w:uiPriority w:val="34"/>
    <w:qFormat/>
    <w:rsid w:val="008D33D0"/>
    <w:pPr>
      <w:spacing w:after="160" w:line="259" w:lineRule="auto"/>
      <w:ind w:left="720"/>
      <w:contextualSpacing/>
    </w:pPr>
    <w:rPr>
      <w:rFonts w:eastAsiaTheme="minorHAnsi"/>
      <w:lang w:eastAsia="en-US"/>
    </w:rPr>
  </w:style>
  <w:style w:type="paragraph" w:styleId="a4">
    <w:name w:val="Balloon Text"/>
    <w:basedOn w:val="a"/>
    <w:link w:val="a5"/>
    <w:uiPriority w:val="99"/>
    <w:semiHidden/>
    <w:unhideWhenUsed/>
    <w:rsid w:val="008D33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D33D0"/>
    <w:rPr>
      <w:rFonts w:ascii="Tahoma" w:hAnsi="Tahoma" w:cs="Tahoma"/>
      <w:sz w:val="16"/>
      <w:szCs w:val="16"/>
    </w:rPr>
  </w:style>
  <w:style w:type="paragraph" w:styleId="a6">
    <w:name w:val="Normal (Web)"/>
    <w:basedOn w:val="a"/>
    <w:uiPriority w:val="99"/>
    <w:semiHidden/>
    <w:unhideWhenUsed/>
    <w:rsid w:val="0097607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7">
    <w:name w:val="Hyperlink"/>
    <w:basedOn w:val="a0"/>
    <w:uiPriority w:val="99"/>
    <w:unhideWhenUsed/>
    <w:rsid w:val="00976078"/>
    <w:rPr>
      <w:color w:val="0000FF"/>
      <w:u w:val="single"/>
    </w:rPr>
  </w:style>
  <w:style w:type="character" w:styleId="a8">
    <w:name w:val="FollowedHyperlink"/>
    <w:basedOn w:val="a0"/>
    <w:uiPriority w:val="99"/>
    <w:semiHidden/>
    <w:unhideWhenUsed/>
    <w:rsid w:val="00975665"/>
    <w:rPr>
      <w:color w:val="800080" w:themeColor="followedHyperlink"/>
      <w:u w:val="single"/>
    </w:rPr>
  </w:style>
  <w:style w:type="character" w:styleId="a9">
    <w:name w:val="Strong"/>
    <w:basedOn w:val="a0"/>
    <w:uiPriority w:val="22"/>
    <w:qFormat/>
    <w:rsid w:val="005E30B5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51372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508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://www.odnoklassniki.ru" TargetMode="Externa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8DB96C8-6F92-4F4F-9F2A-BE34A57704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120</TotalTime>
  <Pages>9</Pages>
  <Words>976</Words>
  <Characters>5565</Characters>
  <Application>Microsoft Office Word</Application>
  <DocSecurity>0</DocSecurity>
  <Lines>46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Acer</dc:creator>
  <cp:keywords/>
  <dc:description/>
  <cp:lastModifiedBy>nikolay11</cp:lastModifiedBy>
  <cp:revision>20</cp:revision>
  <dcterms:created xsi:type="dcterms:W3CDTF">2016-08-26T04:55:00Z</dcterms:created>
  <dcterms:modified xsi:type="dcterms:W3CDTF">2022-11-04T14:00:00Z</dcterms:modified>
</cp:coreProperties>
</file>